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B0" w:rsidRDefault="001B47C4" w:rsidP="00D72DB0">
      <w:pPr>
        <w:tabs>
          <w:tab w:val="left" w:pos="9540"/>
        </w:tabs>
        <w:autoSpaceDE w:val="0"/>
        <w:autoSpaceDN w:val="0"/>
        <w:adjustRightInd w:val="0"/>
        <w:ind w:right="-1"/>
        <w:outlineLvl w:val="1"/>
      </w:pPr>
      <w:r>
        <w:t xml:space="preserve">                                                                                                                             ПРОЕКТ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                      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                     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 СЕЛЬСОВЕТ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ТОЦКОГО РАЙОНА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F7BF2" w:rsidRDefault="001F7BF2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sz w:val="28"/>
          <w:szCs w:val="28"/>
        </w:rPr>
      </w:pP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72DB0" w:rsidRDefault="00D72DB0" w:rsidP="00D72DB0">
      <w:pPr>
        <w:tabs>
          <w:tab w:val="left" w:pos="3969"/>
          <w:tab w:val="left" w:pos="4395"/>
          <w:tab w:val="left" w:pos="4536"/>
        </w:tabs>
        <w:autoSpaceDE w:val="0"/>
        <w:autoSpaceDN w:val="0"/>
        <w:adjustRightInd w:val="0"/>
        <w:ind w:right="6236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№ _____</w:t>
      </w:r>
    </w:p>
    <w:p w:rsidR="00D72DB0" w:rsidRDefault="00D72DB0" w:rsidP="00D72DB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п. Пристанционный    </w:t>
      </w:r>
    </w:p>
    <w:p w:rsidR="00D72DB0" w:rsidRDefault="00D72DB0" w:rsidP="00D72DB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72DB0" w:rsidRDefault="00D72DB0" w:rsidP="00D72DB0">
      <w:pPr>
        <w:autoSpaceDE w:val="0"/>
        <w:autoSpaceDN w:val="0"/>
        <w:adjustRightInd w:val="0"/>
        <w:ind w:right="39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административного регламента предоставления муниципальной услуги </w:t>
      </w:r>
      <w:r w:rsidRPr="00D72DB0">
        <w:rPr>
          <w:bCs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D72DB0" w:rsidRDefault="00D72DB0" w:rsidP="00D72DB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2DB0" w:rsidRDefault="00D72DB0" w:rsidP="00D72DB0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Федеральным законом от 27 июля 2010 года  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</w:t>
      </w:r>
      <w:r>
        <w:rPr>
          <w:sz w:val="28"/>
          <w:szCs w:val="28"/>
          <w:lang w:eastAsia="ar-SA"/>
        </w:rPr>
        <w:t>:</w:t>
      </w:r>
    </w:p>
    <w:p w:rsidR="00D72DB0" w:rsidRDefault="00D72DB0" w:rsidP="00D72DB0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72DB0">
        <w:rPr>
          <w:rFonts w:ascii="Times New Roman" w:hAnsi="Times New Roman" w:cs="Times New Roman"/>
          <w:bCs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72DB0" w:rsidRPr="001F7BF2" w:rsidRDefault="00D72DB0" w:rsidP="00D72DB0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2. </w:t>
      </w:r>
      <w:proofErr w:type="gramStart"/>
      <w:r>
        <w:rPr>
          <w:sz w:val="28"/>
          <w:szCs w:val="28"/>
        </w:rPr>
        <w:t xml:space="preserve">Постановление администрации муниципального образования Пристанционный сельсовет от 15.10.2014 года № 122-п «Об утверждении административного регламента предоставления муниципальной услуги </w:t>
      </w:r>
      <w:r w:rsidRPr="00D72DB0">
        <w:rPr>
          <w:b/>
          <w:bCs/>
          <w:sz w:val="28"/>
          <w:szCs w:val="28"/>
        </w:rPr>
        <w:t>«</w:t>
      </w:r>
      <w:r w:rsidRPr="00D72DB0">
        <w:rPr>
          <w:color w:val="000000"/>
          <w:sz w:val="28"/>
          <w:szCs w:val="28"/>
        </w:rPr>
        <w:t>Передача в собственность гражданам занимаемых им помещений, находящихся на территории муниципального образования Пристанционный сельсовет, в порядке приватизации</w:t>
      </w:r>
      <w:r w:rsidRPr="00D72DB0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064BEA">
        <w:rPr>
          <w:bCs/>
          <w:szCs w:val="28"/>
        </w:rPr>
        <w:t xml:space="preserve"> </w:t>
      </w:r>
      <w:r>
        <w:rPr>
          <w:sz w:val="28"/>
          <w:szCs w:val="28"/>
          <w:lang w:eastAsia="ar-SA"/>
        </w:rPr>
        <w:t>постановление главы муниципального образования Пристанционный сельсовет от 14.08.2017 года № 161-п «</w:t>
      </w:r>
      <w:r>
        <w:rPr>
          <w:sz w:val="28"/>
          <w:szCs w:val="28"/>
        </w:rPr>
        <w:t>О внесении изменений в постановление администрации  муниципального образования Пристанционный сельсовет Тоцкого района от 15.10.2014 г  № 122-п</w:t>
      </w:r>
      <w:proofErr w:type="gramEnd"/>
      <w:r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  <w:lang w:eastAsia="ar-SA"/>
        </w:rPr>
        <w:t xml:space="preserve">Об утверждении  административного регламента </w:t>
      </w:r>
      <w:r w:rsidRPr="00D72DB0">
        <w:rPr>
          <w:b/>
          <w:bCs/>
          <w:sz w:val="28"/>
          <w:szCs w:val="28"/>
        </w:rPr>
        <w:t>«</w:t>
      </w:r>
      <w:r w:rsidRPr="00D72DB0">
        <w:rPr>
          <w:color w:val="000000"/>
          <w:sz w:val="28"/>
          <w:szCs w:val="28"/>
        </w:rPr>
        <w:t>Передача в собственность гражданам занимаемых им помещений, находящихся на территории муниципального образования Пристанционный сельсовет, в порядке приватизации</w:t>
      </w:r>
      <w:r w:rsidRPr="00D72DB0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72DB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утратившими силу.</w:t>
      </w:r>
    </w:p>
    <w:p w:rsidR="00D72DB0" w:rsidRDefault="00D72DB0" w:rsidP="00D72DB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2DB0" w:rsidRDefault="00D72DB0" w:rsidP="00D72DB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72DB0" w:rsidRDefault="00D72DB0" w:rsidP="00D72D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Постановление вступает в силу со дня его подписания, подлежит обнародованию.</w:t>
      </w:r>
    </w:p>
    <w:p w:rsidR="00D72DB0" w:rsidRDefault="00D72DB0" w:rsidP="00D72DB0">
      <w:pPr>
        <w:rPr>
          <w:sz w:val="28"/>
          <w:szCs w:val="28"/>
        </w:rPr>
      </w:pPr>
    </w:p>
    <w:p w:rsidR="00D72DB0" w:rsidRDefault="00D72DB0" w:rsidP="00D72DB0">
      <w:pPr>
        <w:rPr>
          <w:sz w:val="28"/>
          <w:szCs w:val="28"/>
        </w:rPr>
      </w:pPr>
    </w:p>
    <w:p w:rsidR="00D72DB0" w:rsidRDefault="00D72DB0" w:rsidP="00D72DB0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D72DB0" w:rsidRDefault="00D72DB0" w:rsidP="00D72DB0">
      <w:pPr>
        <w:rPr>
          <w:sz w:val="28"/>
          <w:szCs w:val="28"/>
        </w:rPr>
      </w:pPr>
      <w:r>
        <w:rPr>
          <w:sz w:val="28"/>
          <w:szCs w:val="28"/>
        </w:rPr>
        <w:t>Пристанционный сельсовет                                                    В.П. Михайлов</w:t>
      </w:r>
    </w:p>
    <w:p w:rsidR="00D72DB0" w:rsidRDefault="00D72DB0" w:rsidP="00D72DB0">
      <w:pPr>
        <w:rPr>
          <w:sz w:val="28"/>
          <w:szCs w:val="28"/>
        </w:rPr>
      </w:pPr>
    </w:p>
    <w:p w:rsidR="00D72DB0" w:rsidRDefault="00D72DB0" w:rsidP="00D72DB0">
      <w:pPr>
        <w:rPr>
          <w:sz w:val="28"/>
          <w:szCs w:val="28"/>
        </w:rPr>
      </w:pPr>
    </w:p>
    <w:p w:rsidR="00D72DB0" w:rsidRDefault="00D72DB0" w:rsidP="00D72DB0">
      <w:pPr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орг. отдел районной администрации, прокуратуре.</w:t>
      </w: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6087B" w:rsidRPr="00420528" w:rsidRDefault="00C6087B" w:rsidP="00C6087B">
      <w:pPr>
        <w:ind w:firstLine="851"/>
        <w:jc w:val="right"/>
        <w:rPr>
          <w:color w:val="000000"/>
          <w:szCs w:val="28"/>
        </w:rPr>
      </w:pPr>
      <w:r w:rsidRPr="00420528">
        <w:rPr>
          <w:color w:val="000000"/>
          <w:szCs w:val="28"/>
        </w:rPr>
        <w:lastRenderedPageBreak/>
        <w:t xml:space="preserve">Приложение </w:t>
      </w:r>
    </w:p>
    <w:p w:rsidR="00C6087B" w:rsidRDefault="00C6087B" w:rsidP="00C6087B">
      <w:pPr>
        <w:ind w:firstLine="851"/>
        <w:jc w:val="right"/>
        <w:rPr>
          <w:color w:val="000000"/>
          <w:szCs w:val="28"/>
        </w:rPr>
      </w:pPr>
      <w:r w:rsidRPr="00420528">
        <w:rPr>
          <w:color w:val="000000"/>
          <w:szCs w:val="28"/>
        </w:rPr>
        <w:t xml:space="preserve">к постановлению </w:t>
      </w:r>
      <w:r>
        <w:rPr>
          <w:color w:val="000000"/>
          <w:szCs w:val="28"/>
        </w:rPr>
        <w:t xml:space="preserve">главы </w:t>
      </w:r>
    </w:p>
    <w:p w:rsidR="00C6087B" w:rsidRPr="00420528" w:rsidRDefault="00C6087B" w:rsidP="00C6087B">
      <w:pPr>
        <w:ind w:firstLine="851"/>
        <w:jc w:val="right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C6087B" w:rsidRDefault="00C6087B" w:rsidP="00C6087B">
      <w:pPr>
        <w:ind w:firstLine="851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Пристанционный сельсовет</w:t>
      </w:r>
    </w:p>
    <w:p w:rsidR="00C6087B" w:rsidRDefault="00C6087B" w:rsidP="00C6087B">
      <w:pPr>
        <w:ind w:firstLine="851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__________</w:t>
      </w:r>
      <w:r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____</w:t>
      </w: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D72DB0" w:rsidRDefault="00D72DB0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C5557A" w:rsidRPr="00C6087B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6087B">
        <w:rPr>
          <w:b/>
        </w:rPr>
        <w:t xml:space="preserve">Административный регламент </w:t>
      </w:r>
    </w:p>
    <w:p w:rsidR="00C5557A" w:rsidRPr="00C6087B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b/>
        </w:rPr>
      </w:pPr>
      <w:r w:rsidRPr="00C6087B">
        <w:rPr>
          <w:b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B3350D" w:rsidRDefault="00C5557A" w:rsidP="00C5557A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C5557A" w:rsidRPr="00B3350D" w:rsidRDefault="00C5557A" w:rsidP="00C5557A">
      <w:pPr>
        <w:pStyle w:val="ConsPlusTitle"/>
        <w:widowControl/>
        <w:jc w:val="center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C6087B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>Оренбургск</w:t>
      </w:r>
      <w:r>
        <w:rPr>
          <w:rFonts w:ascii="Times New Roman" w:hAnsi="Times New Roman" w:cs="Times New Roman"/>
          <w:sz w:val="24"/>
          <w:szCs w:val="24"/>
        </w:rPr>
        <w:t>ой области</w:t>
      </w:r>
      <w:r w:rsidRPr="0065072A">
        <w:rPr>
          <w:rFonts w:ascii="Times New Roman" w:hAnsi="Times New Roman" w:cs="Times New Roman"/>
          <w:sz w:val="24"/>
          <w:szCs w:val="24"/>
        </w:rPr>
        <w:t xml:space="preserve">, осуществляемых по запросу </w:t>
      </w:r>
      <w:r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Pr="0065072A">
        <w:rPr>
          <w:rFonts w:ascii="Times New Roman" w:hAnsi="Times New Roman" w:cs="Times New Roman"/>
          <w:sz w:val="24"/>
          <w:szCs w:val="24"/>
        </w:rPr>
        <w:t xml:space="preserve">лиц либо их 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</w:t>
      </w:r>
      <w:proofErr w:type="gramEnd"/>
      <w:r w:rsidRPr="0065072A">
        <w:rPr>
          <w:rFonts w:ascii="Times New Roman" w:hAnsi="Times New Roman" w:cs="Times New Roman"/>
          <w:sz w:val="24"/>
          <w:szCs w:val="24"/>
        </w:rPr>
        <w:t xml:space="preserve"> государственной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</w:t>
      </w:r>
      <w:r w:rsidRPr="00E321E0">
        <w:rPr>
          <w:rFonts w:ascii="Times New Roman" w:hAnsi="Times New Roman" w:cs="Times New Roman"/>
          <w:sz w:val="24"/>
          <w:szCs w:val="24"/>
        </w:rPr>
        <w:t>муниципальной у</w:t>
      </w:r>
      <w:r w:rsidRPr="00B3350D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C5557A" w:rsidRPr="00B3350D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B3350D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proofErr w:type="gramStart"/>
      <w:r>
        <w:t>граждане</w:t>
      </w:r>
      <w:proofErr w:type="gramEnd"/>
      <w:r>
        <w:t xml:space="preserve">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C5557A" w:rsidRPr="00B3350D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C5557A" w:rsidRPr="001554EF" w:rsidRDefault="00C5557A" w:rsidP="00C5557A">
      <w:pPr>
        <w:jc w:val="center"/>
      </w:pPr>
      <w:r w:rsidRPr="001554EF">
        <w:t>1.3. Требования к порядку информирования о предоставлении муниципальной услуги</w:t>
      </w:r>
    </w:p>
    <w:p w:rsidR="001554EF" w:rsidRPr="009E016C" w:rsidRDefault="001554EF" w:rsidP="001554EF">
      <w:pPr>
        <w:ind w:right="-1"/>
        <w:jc w:val="both"/>
      </w:pPr>
    </w:p>
    <w:p w:rsidR="001554EF" w:rsidRPr="009E016C" w:rsidRDefault="001554EF" w:rsidP="001554E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6C">
        <w:rPr>
          <w:rFonts w:ascii="Times New Roman" w:hAnsi="Times New Roman" w:cs="Times New Roman"/>
          <w:sz w:val="24"/>
          <w:szCs w:val="24"/>
        </w:rPr>
        <w:t>1) информация о местонахождении и графике работы администрации муниципального образования Пристанционный сельсовет Тоцкого района Оренбургской области:</w:t>
      </w:r>
    </w:p>
    <w:p w:rsidR="001554EF" w:rsidRPr="009E016C" w:rsidRDefault="001554EF" w:rsidP="001554E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6C">
        <w:rPr>
          <w:rFonts w:ascii="Times New Roman" w:hAnsi="Times New Roman" w:cs="Times New Roman"/>
          <w:sz w:val="24"/>
          <w:szCs w:val="24"/>
        </w:rPr>
        <w:t xml:space="preserve">Местонахождение (почтовый адрес): 461110, Оренбургская область, Тоцкий район,   </w:t>
      </w:r>
      <w:proofErr w:type="spellStart"/>
      <w:r w:rsidRPr="009E01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E01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016C">
        <w:rPr>
          <w:rFonts w:ascii="Times New Roman" w:hAnsi="Times New Roman" w:cs="Times New Roman"/>
          <w:sz w:val="24"/>
          <w:szCs w:val="24"/>
        </w:rPr>
        <w:t>ристанц</w:t>
      </w:r>
      <w:r w:rsidRPr="009E016C">
        <w:rPr>
          <w:rFonts w:ascii="Times New Roman" w:hAnsi="Times New Roman" w:cs="Times New Roman"/>
          <w:sz w:val="24"/>
          <w:szCs w:val="24"/>
        </w:rPr>
        <w:t>и</w:t>
      </w:r>
      <w:r w:rsidRPr="009E016C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Pr="009E016C">
        <w:rPr>
          <w:rFonts w:ascii="Times New Roman" w:hAnsi="Times New Roman" w:cs="Times New Roman"/>
          <w:sz w:val="24"/>
          <w:szCs w:val="24"/>
        </w:rPr>
        <w:t>, ул. Строителей, 13А.</w:t>
      </w:r>
    </w:p>
    <w:p w:rsidR="001554EF" w:rsidRPr="009E016C" w:rsidRDefault="001554EF" w:rsidP="001554EF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6C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муниципального образования Пристанционный сельсовет Тоцкого района Оренбургской области: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1554EF" w:rsidRPr="007F2C2F" w:rsidTr="007676F4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09.00 - 17.12          </w:t>
            </w:r>
          </w:p>
        </w:tc>
      </w:tr>
      <w:tr w:rsidR="001554EF" w:rsidRPr="007F2C2F" w:rsidTr="007676F4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Технический день</w:t>
            </w:r>
          </w:p>
        </w:tc>
      </w:tr>
      <w:tr w:rsidR="001554EF" w:rsidRPr="007F2C2F" w:rsidTr="007676F4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13.00 - 14.00          </w:t>
            </w:r>
          </w:p>
        </w:tc>
      </w:tr>
      <w:tr w:rsidR="001554EF" w:rsidRPr="007F2C2F" w:rsidTr="007676F4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4EF" w:rsidRPr="007F2C2F" w:rsidRDefault="001554EF" w:rsidP="007676F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F2C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Выходной день          </w:t>
            </w:r>
          </w:p>
        </w:tc>
      </w:tr>
    </w:tbl>
    <w:p w:rsidR="001554EF" w:rsidRPr="006223A8" w:rsidRDefault="001554EF" w:rsidP="001554EF">
      <w:pPr>
        <w:pStyle w:val="ConsPlusNormal"/>
        <w:ind w:right="-1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54EF" w:rsidRPr="007F2C2F" w:rsidRDefault="001554EF" w:rsidP="001554EF">
      <w:pPr>
        <w:autoSpaceDE w:val="0"/>
        <w:autoSpaceDN w:val="0"/>
        <w:adjustRightInd w:val="0"/>
        <w:jc w:val="both"/>
        <w:outlineLvl w:val="2"/>
      </w:pPr>
      <w:r w:rsidRPr="007F2C2F">
        <w:lastRenderedPageBreak/>
        <w:t xml:space="preserve">2) номера справочных телефонов администрации: </w:t>
      </w:r>
      <w:r w:rsidRPr="007F2C2F">
        <w:rPr>
          <w:color w:val="000000"/>
        </w:rPr>
        <w:t>8(35349) 2-45-07  глава администрации сельсовета</w:t>
      </w:r>
    </w:p>
    <w:p w:rsidR="001554EF" w:rsidRPr="004400FF" w:rsidRDefault="001554EF" w:rsidP="001554EF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7F2C2F">
        <w:rPr>
          <w:color w:val="000000"/>
        </w:rPr>
        <w:t xml:space="preserve">          8(35349) 2-43-40 специалист, ответственный за предоставление муниципал</w:t>
      </w:r>
      <w:r w:rsidRPr="007F2C2F">
        <w:rPr>
          <w:color w:val="000000"/>
        </w:rPr>
        <w:t>ь</w:t>
      </w:r>
      <w:r w:rsidRPr="007F2C2F">
        <w:rPr>
          <w:color w:val="000000"/>
        </w:rPr>
        <w:t>ной услуги</w:t>
      </w:r>
      <w:r w:rsidRPr="004400FF">
        <w:rPr>
          <w:color w:val="000000"/>
          <w:sz w:val="28"/>
          <w:szCs w:val="28"/>
        </w:rPr>
        <w:t>.</w:t>
      </w:r>
    </w:p>
    <w:p w:rsidR="001554EF" w:rsidRPr="006223A8" w:rsidRDefault="001554EF" w:rsidP="001554E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54EF" w:rsidRPr="00224479" w:rsidRDefault="001554EF" w:rsidP="001554E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4479">
        <w:rPr>
          <w:rFonts w:ascii="Times New Roman" w:hAnsi="Times New Roman" w:cs="Times New Roman"/>
          <w:sz w:val="24"/>
          <w:szCs w:val="24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1554EF" w:rsidRPr="00224479" w:rsidRDefault="001554EF" w:rsidP="001554E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4479">
        <w:rPr>
          <w:rFonts w:ascii="Times New Roman" w:hAnsi="Times New Roman" w:cs="Times New Roman"/>
          <w:sz w:val="24"/>
          <w:szCs w:val="24"/>
        </w:rPr>
        <w:t>официальный сайт муниципального образования Пристанционный сельсовет Тоцкого района Оренбургской области в сети Интернет:</w:t>
      </w:r>
      <w:r w:rsidRPr="00224479">
        <w:rPr>
          <w:rFonts w:ascii="Times New Roman" w:hAnsi="Times New Roman" w:cs="Times New Roman"/>
          <w:color w:val="000000"/>
          <w:sz w:val="28"/>
          <w:szCs w:val="28"/>
          <w:lang w:val="pt-BR"/>
        </w:rPr>
        <w:t xml:space="preserve"> </w:t>
      </w:r>
      <w:r w:rsidRPr="00224479">
        <w:rPr>
          <w:rFonts w:ascii="Times New Roman" w:hAnsi="Times New Roman" w:cs="Times New Roman"/>
          <w:color w:val="000000"/>
          <w:sz w:val="24"/>
          <w:szCs w:val="24"/>
          <w:lang w:val="pt-BR"/>
        </w:rPr>
        <w:t>http</w:t>
      </w:r>
      <w:r w:rsidRPr="0022447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24479">
        <w:rPr>
          <w:rFonts w:ascii="Times New Roman" w:hAnsi="Times New Roman" w:cs="Times New Roman"/>
          <w:noProof/>
          <w:color w:val="000000"/>
          <w:sz w:val="24"/>
          <w:szCs w:val="24"/>
        </w:rPr>
        <w:t>//</w:t>
      </w:r>
      <w:proofErr w:type="spellStart"/>
      <w:r w:rsidRPr="00224479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Pr="002244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4479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Pr="00224479">
        <w:rPr>
          <w:rFonts w:ascii="Times New Roman" w:hAnsi="Times New Roman" w:cs="Times New Roman"/>
          <w:sz w:val="24"/>
          <w:szCs w:val="24"/>
        </w:rPr>
        <w:t>;</w:t>
      </w:r>
    </w:p>
    <w:p w:rsidR="001554EF" w:rsidRPr="00B3350D" w:rsidRDefault="001554EF" w:rsidP="001554EF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4479">
        <w:rPr>
          <w:rFonts w:ascii="Times New Roman" w:hAnsi="Times New Roman" w:cs="Times New Roman"/>
          <w:sz w:val="24"/>
          <w:szCs w:val="24"/>
        </w:rPr>
        <w:t>официальный адрес электронной почты администрация муниципального образования Пристанционный сельсовет Тоцкого района Оренбургской области:</w:t>
      </w:r>
      <w:r w:rsidRPr="00224479">
        <w:t xml:space="preserve"> </w:t>
      </w:r>
      <w:hyperlink r:id="rId9" w:history="1">
        <w:r w:rsidRPr="00544D3D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pristancionselsovet@mail.ru</w:t>
        </w:r>
      </w:hyperlink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10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57A" w:rsidRPr="00B3350D" w:rsidRDefault="00C5557A" w:rsidP="00C5557A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C5557A" w:rsidRPr="00B3350D" w:rsidRDefault="00C5557A" w:rsidP="00C5557A">
      <w:pPr>
        <w:pStyle w:val="a9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заявитель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C5557A" w:rsidRPr="00B3350D" w:rsidRDefault="006F15A0" w:rsidP="006F15A0">
      <w:pPr>
        <w:autoSpaceDE w:val="0"/>
        <w:autoSpaceDN w:val="0"/>
        <w:adjustRightInd w:val="0"/>
        <w:jc w:val="both"/>
        <w:outlineLvl w:val="2"/>
      </w:pPr>
      <w:r>
        <w:t xml:space="preserve">            </w:t>
      </w:r>
      <w:r w:rsidR="00C5557A" w:rsidRPr="00B3350D">
        <w:t>С устным запросом заявитель</w:t>
      </w:r>
      <w:r w:rsidR="00C5557A">
        <w:t xml:space="preserve"> может обратиться в администрацию муниципального образования </w:t>
      </w:r>
      <w:r w:rsidRPr="00224479">
        <w:t>Пристанционный сельсовет Тоцкого района</w:t>
      </w:r>
      <w:r w:rsidR="00C5557A">
        <w:t xml:space="preserve"> Оренбургской области</w:t>
      </w:r>
      <w:r w:rsidR="00C5557A" w:rsidRPr="00B3350D">
        <w:t xml:space="preserve"> лично при обращении с запросом о предоставлении </w:t>
      </w:r>
      <w:r w:rsidR="00C5557A">
        <w:t>муниципальной</w:t>
      </w:r>
      <w:r w:rsidR="00C5557A" w:rsidRPr="00B3350D">
        <w:t xml:space="preserve"> услуги или по следующим справочным телефонам</w:t>
      </w:r>
      <w:r w:rsidR="00C5557A" w:rsidRPr="006F15A0">
        <w:t>:</w:t>
      </w:r>
      <w:r w:rsidRPr="007238F8">
        <w:rPr>
          <w:color w:val="000000"/>
        </w:rPr>
        <w:t xml:space="preserve"> </w:t>
      </w:r>
      <w:r w:rsidRPr="007F2C2F">
        <w:rPr>
          <w:color w:val="000000"/>
        </w:rPr>
        <w:t>8(35349) 2-45-07  глава администрации сельсовета</w:t>
      </w:r>
      <w:r>
        <w:rPr>
          <w:color w:val="000000"/>
        </w:rPr>
        <w:t>;</w:t>
      </w:r>
      <w:r w:rsidRPr="007F2C2F">
        <w:rPr>
          <w:color w:val="000000"/>
        </w:rPr>
        <w:t xml:space="preserve"> 8(35349) 2-43-40 специалист, ответственный за предоставление муниципал</w:t>
      </w:r>
      <w:r w:rsidRPr="007F2C2F">
        <w:rPr>
          <w:color w:val="000000"/>
        </w:rPr>
        <w:t>ь</w:t>
      </w:r>
      <w:r w:rsidRPr="007F2C2F">
        <w:rPr>
          <w:color w:val="000000"/>
        </w:rPr>
        <w:t>ной услуги</w:t>
      </w:r>
      <w:r>
        <w:t>.</w:t>
      </w:r>
    </w:p>
    <w:p w:rsidR="00C5557A" w:rsidRPr="00B3350D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6F15A0" w:rsidRPr="009E016C">
        <w:rPr>
          <w:rFonts w:ascii="Times New Roman" w:hAnsi="Times New Roman" w:cs="Times New Roman"/>
          <w:sz w:val="24"/>
          <w:szCs w:val="24"/>
        </w:rPr>
        <w:t xml:space="preserve">461110, Оренбургская область, Тоцкий район,   </w:t>
      </w:r>
      <w:proofErr w:type="spellStart"/>
      <w:r w:rsidR="006F15A0" w:rsidRPr="009E016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F15A0" w:rsidRPr="009E01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F15A0" w:rsidRPr="009E016C">
        <w:rPr>
          <w:rFonts w:ascii="Times New Roman" w:hAnsi="Times New Roman" w:cs="Times New Roman"/>
          <w:sz w:val="24"/>
          <w:szCs w:val="24"/>
        </w:rPr>
        <w:t>ристанц</w:t>
      </w:r>
      <w:r w:rsidR="006F15A0" w:rsidRPr="009E016C">
        <w:rPr>
          <w:rFonts w:ascii="Times New Roman" w:hAnsi="Times New Roman" w:cs="Times New Roman"/>
          <w:sz w:val="24"/>
          <w:szCs w:val="24"/>
        </w:rPr>
        <w:t>и</w:t>
      </w:r>
      <w:r w:rsidR="006F15A0" w:rsidRPr="009E016C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="006F15A0" w:rsidRPr="009E016C">
        <w:rPr>
          <w:rFonts w:ascii="Times New Roman" w:hAnsi="Times New Roman" w:cs="Times New Roman"/>
          <w:sz w:val="24"/>
          <w:szCs w:val="24"/>
        </w:rPr>
        <w:t>, ул. Строителей, 13А.</w:t>
      </w:r>
      <w:r w:rsidR="006F15A0">
        <w:rPr>
          <w:rFonts w:ascii="Times New Roman" w:hAnsi="Times New Roman" w:cs="Times New Roman"/>
          <w:sz w:val="24"/>
          <w:szCs w:val="24"/>
        </w:rPr>
        <w:t>,</w:t>
      </w:r>
      <w:r w:rsidR="006F15A0"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="006F15A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F15A0" w:rsidRPr="00B3350D">
        <w:rPr>
          <w:rFonts w:ascii="Times New Roman" w:hAnsi="Times New Roman" w:cs="Times New Roman"/>
          <w:sz w:val="24"/>
          <w:szCs w:val="24"/>
        </w:rPr>
        <w:t>с и</w:t>
      </w:r>
      <w:r w:rsidR="006F15A0" w:rsidRPr="00B3350D">
        <w:rPr>
          <w:rFonts w:ascii="Times New Roman" w:hAnsi="Times New Roman" w:cs="Times New Roman"/>
          <w:sz w:val="24"/>
          <w:szCs w:val="24"/>
        </w:rPr>
        <w:t>с</w:t>
      </w:r>
      <w:r w:rsidR="006F15A0" w:rsidRPr="00B3350D">
        <w:rPr>
          <w:rFonts w:ascii="Times New Roman" w:hAnsi="Times New Roman" w:cs="Times New Roman"/>
          <w:sz w:val="24"/>
          <w:szCs w:val="24"/>
        </w:rPr>
        <w:t>пользованием электронной почты</w:t>
      </w:r>
      <w:r w:rsidR="006F15A0">
        <w:rPr>
          <w:rFonts w:ascii="Times New Roman" w:hAnsi="Times New Roman" w:cs="Times New Roman"/>
          <w:sz w:val="24"/>
          <w:szCs w:val="24"/>
        </w:rPr>
        <w:t>:</w:t>
      </w:r>
      <w:r w:rsidR="006F15A0" w:rsidRPr="00544D3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F15A0" w:rsidRPr="00544D3D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pristancionselsovet@mail.ru</w:t>
        </w:r>
      </w:hyperlink>
    </w:p>
    <w:p w:rsidR="00C5557A" w:rsidRPr="00B3350D" w:rsidRDefault="00C5557A" w:rsidP="00C5557A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 xml:space="preserve">администрации муниципального образования </w:t>
      </w:r>
      <w:r w:rsidR="008B2001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461FDB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C5557A" w:rsidRPr="00B3350D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необходимые д</w:t>
      </w:r>
      <w:r>
        <w:t>ля предоставления 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 xml:space="preserve">) администрации муниципального образования </w:t>
      </w:r>
      <w:r w:rsidR="00461FDB" w:rsidRPr="00224479">
        <w:t>Пристанционный сельсовет Тоцкого района</w:t>
      </w:r>
      <w:r>
        <w:t xml:space="preserve"> Оренбургской области,</w:t>
      </w:r>
      <w:r w:rsidRPr="00B3350D">
        <w:t xml:space="preserve"> должностных лиц</w:t>
      </w:r>
      <w:r>
        <w:t xml:space="preserve"> администрации муниципального образования </w:t>
      </w:r>
      <w:r w:rsidR="00461FDB" w:rsidRPr="00224479">
        <w:t>Пристанционный сельсовет Тоцкого района</w:t>
      </w:r>
      <w:r w:rsidR="00461FDB">
        <w:t xml:space="preserve"> </w:t>
      </w:r>
      <w:r>
        <w:t>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муниципального образования </w:t>
      </w:r>
      <w:r w:rsidR="00E74F26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t xml:space="preserve"> размещаются следующие информационные материалы: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 xml:space="preserve">администрации муниципального образования </w:t>
      </w:r>
      <w:r w:rsidR="00E74F26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 xml:space="preserve">администрации муниципального образования </w:t>
      </w:r>
      <w:r w:rsidR="00E74F26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места</w:t>
      </w:r>
      <w:r>
        <w:t>х предоставления муниципальной</w:t>
      </w:r>
      <w:r w:rsidRPr="00B3350D">
        <w:t xml:space="preserve"> услуги.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размещается следующая информация: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наименование, почтовый адрес и график работы </w:t>
      </w:r>
      <w:r>
        <w:t xml:space="preserve">администрации муниципального образования </w:t>
      </w:r>
      <w:r w:rsidR="00E74F26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t>;</w:t>
      </w:r>
    </w:p>
    <w:p w:rsidR="00C5557A" w:rsidRPr="00B3350D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муниципального образования </w:t>
      </w:r>
      <w:r w:rsidR="00E74F26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t>;</w:t>
      </w:r>
    </w:p>
    <w:p w:rsidR="00C5557A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C5557A" w:rsidRPr="00B3350D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C5557A" w:rsidRPr="00B3350D" w:rsidRDefault="00C5557A" w:rsidP="00C5557A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услугу</w:t>
      </w:r>
    </w:p>
    <w:p w:rsidR="00C5557A" w:rsidRPr="00B3350D" w:rsidRDefault="00C5557A" w:rsidP="00C5557A"/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 xml:space="preserve">администрация муниципального образования </w:t>
      </w:r>
      <w:r w:rsidR="00352676" w:rsidRPr="00224479">
        <w:t>Пристанционный сельсовет Тоцкого района</w:t>
      </w:r>
      <w:r w:rsidR="00352676">
        <w:t xml:space="preserve"> </w:t>
      </w:r>
      <w:r w:rsidR="001731A9">
        <w:t>Оренбургской области</w:t>
      </w:r>
      <w:r w:rsidR="00C25A3B">
        <w:t>, а также МАУ МФЦ.</w:t>
      </w:r>
    </w:p>
    <w:p w:rsidR="00C5557A" w:rsidRPr="00B3350D" w:rsidRDefault="00C5557A" w:rsidP="00C5557A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</w:t>
      </w:r>
      <w:r w:rsidR="00C25A3B">
        <w:t xml:space="preserve">специалист администрации муниципального образования </w:t>
      </w:r>
      <w:r w:rsidR="00352676" w:rsidRPr="00224479">
        <w:t>Пристанционный сельсовет Тоцкого района</w:t>
      </w:r>
      <w:r w:rsidR="00196553">
        <w:t>.</w:t>
      </w:r>
    </w:p>
    <w:p w:rsidR="00C5557A" w:rsidRPr="00B3350D" w:rsidRDefault="00352676" w:rsidP="00352676">
      <w:pPr>
        <w:pStyle w:val="a8"/>
        <w:spacing w:before="0" w:beforeAutospacing="0" w:after="0" w:afterAutospacing="0"/>
        <w:jc w:val="both"/>
      </w:pPr>
      <w:r>
        <w:t xml:space="preserve">            </w:t>
      </w:r>
      <w:r w:rsidR="00C5557A">
        <w:t>Администрация</w:t>
      </w:r>
      <w:r w:rsidR="00C25A3B">
        <w:t xml:space="preserve"> </w:t>
      </w:r>
      <w:r w:rsidR="00C5557A">
        <w:t xml:space="preserve"> муниципального образования </w:t>
      </w:r>
      <w:r w:rsidRPr="00224479">
        <w:t>Пристанционный сельсовет Тоцкого района</w:t>
      </w:r>
      <w:r w:rsidR="00C5557A">
        <w:t xml:space="preserve">  Оренбургской области</w:t>
      </w:r>
      <w:r w:rsidR="00C5557A" w:rsidRPr="00B3350D">
        <w:t xml:space="preserve"> пр</w:t>
      </w:r>
      <w:r w:rsidR="00C5557A">
        <w:t>и предоставлении муниципальной</w:t>
      </w:r>
      <w:r w:rsidR="00C5557A" w:rsidRPr="00B3350D">
        <w:t xml:space="preserve"> услуги взаимодействует </w:t>
      </w:r>
      <w:proofErr w:type="gramStart"/>
      <w:r w:rsidR="00C5557A" w:rsidRPr="00B3350D">
        <w:t>с</w:t>
      </w:r>
      <w:proofErr w:type="gramEnd"/>
      <w:r w:rsidR="00C5557A" w:rsidRPr="00B3350D">
        <w:t>:</w:t>
      </w:r>
    </w:p>
    <w:p w:rsidR="00C5557A" w:rsidRPr="000168A9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68A9">
        <w:t>- Управлением Федеральной службы государственной регистрации, кадастра и картографии по Оренбургской области;</w:t>
      </w:r>
    </w:p>
    <w:p w:rsidR="00C5557A" w:rsidRPr="00B31AA0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3F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2C3B83">
        <w:rPr>
          <w:rFonts w:ascii="Times New Roman" w:hAnsi="Times New Roman" w:cs="Times New Roman"/>
          <w:sz w:val="24"/>
          <w:szCs w:val="24"/>
        </w:rPr>
        <w:t>- </w:t>
      </w:r>
      <w:r w:rsidRPr="001F1B1D">
        <w:rPr>
          <w:rFonts w:ascii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</w:t>
      </w:r>
      <w:r w:rsidRPr="00093302">
        <w:rPr>
          <w:rFonts w:ascii="Times New Roman" w:hAnsi="Times New Roman" w:cs="Times New Roman"/>
          <w:sz w:val="24"/>
          <w:szCs w:val="24"/>
        </w:rPr>
        <w:t>гской области;</w:t>
      </w:r>
    </w:p>
    <w:p w:rsidR="00C5557A" w:rsidRPr="00B3350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C5557A" w:rsidRDefault="00C5557A" w:rsidP="00C5557A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>администрация (</w:t>
      </w:r>
      <w:r w:rsidRPr="00B3350D">
        <w:t>уполномоченное структурное подразделение</w:t>
      </w:r>
      <w:r>
        <w:t>)</w:t>
      </w:r>
      <w:r w:rsidRPr="00B3350D">
        <w:t xml:space="preserve"> </w:t>
      </w:r>
      <w:r>
        <w:t xml:space="preserve">муниципального образования </w:t>
      </w:r>
      <w:r w:rsidR="00815085" w:rsidRPr="00224479">
        <w:t>Пристанционный сельсовет Тоцкого района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Default="00C5557A" w:rsidP="00C5557A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C25A3B" w:rsidRPr="00C25A3B" w:rsidRDefault="00C5557A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C25A3B">
        <w:t xml:space="preserve">  </w:t>
      </w:r>
      <w:r w:rsidR="00C25A3B" w:rsidRPr="00C25A3B">
        <w:rPr>
          <w:lang w:eastAsia="en-US"/>
        </w:rPr>
        <w:t xml:space="preserve">1) </w:t>
      </w:r>
      <w:r w:rsidR="00C25A3B" w:rsidRPr="00C25A3B">
        <w:rPr>
          <w:color w:val="000000" w:themeColor="text1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C25A3B" w:rsidRPr="00C25A3B" w:rsidRDefault="00C25A3B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proofErr w:type="gramStart"/>
      <w:r w:rsidRPr="00C25A3B">
        <w:rPr>
          <w:color w:val="000000" w:themeColor="text1"/>
          <w:lang w:eastAsia="en-US"/>
        </w:rPr>
        <w:t>- адрес: 461131, Оренбургская область, Тоцкий район, с. Тоцкое,            ул. Ленина, 2б.</w:t>
      </w:r>
      <w:proofErr w:type="gramEnd"/>
    </w:p>
    <w:p w:rsidR="00C25A3B" w:rsidRPr="00C25A3B" w:rsidRDefault="00C25A3B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C25A3B">
        <w:rPr>
          <w:color w:val="000000" w:themeColor="text1"/>
          <w:lang w:eastAsia="en-US"/>
        </w:rPr>
        <w:t>- график работы: понедельник, вторник, среда, пятница с 9.00 до 17.00 часов, четверг с 9.00 до 20.00, с 13.00 до 14.00 часов обеденный перерыв, выходные дни суббота и воскресенье.</w:t>
      </w:r>
    </w:p>
    <w:p w:rsidR="00C25A3B" w:rsidRPr="00C25A3B" w:rsidRDefault="00C25A3B" w:rsidP="00C25A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lang w:eastAsia="en-US"/>
        </w:rPr>
      </w:pPr>
      <w:r w:rsidRPr="00C25A3B">
        <w:rPr>
          <w:color w:val="000000" w:themeColor="text1"/>
          <w:lang w:eastAsia="en-US"/>
        </w:rPr>
        <w:t>- тел./факс – 8(35349) 2-14-70/2-14-70</w:t>
      </w:r>
    </w:p>
    <w:p w:rsidR="00C25A3B" w:rsidRPr="00C25A3B" w:rsidRDefault="00C25A3B" w:rsidP="00C25A3B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25A3B">
        <w:rPr>
          <w:color w:val="000000" w:themeColor="text1"/>
          <w:lang w:eastAsia="en-US"/>
        </w:rPr>
        <w:t xml:space="preserve">- </w:t>
      </w:r>
      <w:r w:rsidRPr="00C25A3B">
        <w:rPr>
          <w:color w:val="000000" w:themeColor="text1"/>
          <w:lang w:val="en-US" w:eastAsia="en-US"/>
        </w:rPr>
        <w:t>E</w:t>
      </w:r>
      <w:r w:rsidRPr="00C25A3B">
        <w:rPr>
          <w:color w:val="000000" w:themeColor="text1"/>
          <w:lang w:eastAsia="en-US"/>
        </w:rPr>
        <w:t>-</w:t>
      </w:r>
      <w:r w:rsidRPr="00C25A3B">
        <w:rPr>
          <w:color w:val="000000" w:themeColor="text1"/>
          <w:lang w:val="en-US" w:eastAsia="en-US"/>
        </w:rPr>
        <w:t>mail</w:t>
      </w:r>
      <w:r w:rsidRPr="00C25A3B">
        <w:rPr>
          <w:color w:val="000000" w:themeColor="text1"/>
          <w:lang w:eastAsia="en-US"/>
        </w:rPr>
        <w:t xml:space="preserve">: </w:t>
      </w:r>
      <w:proofErr w:type="spellStart"/>
      <w:r w:rsidRPr="00C25A3B">
        <w:rPr>
          <w:color w:val="000000" w:themeColor="text1"/>
          <w:lang w:val="en-US" w:eastAsia="en-US"/>
        </w:rPr>
        <w:t>mfc</w:t>
      </w:r>
      <w:proofErr w:type="spellEnd"/>
      <w:r w:rsidRPr="00C25A3B">
        <w:rPr>
          <w:color w:val="000000" w:themeColor="text1"/>
          <w:lang w:eastAsia="en-US"/>
        </w:rPr>
        <w:t>5649@</w:t>
      </w:r>
      <w:r w:rsidRPr="00C25A3B">
        <w:rPr>
          <w:color w:val="000000" w:themeColor="text1"/>
          <w:lang w:val="en-US" w:eastAsia="en-US"/>
        </w:rPr>
        <w:t>mail</w:t>
      </w:r>
      <w:r w:rsidRPr="00C25A3B">
        <w:rPr>
          <w:color w:val="000000" w:themeColor="text1"/>
          <w:lang w:eastAsia="en-US"/>
        </w:rPr>
        <w:t>.</w:t>
      </w:r>
      <w:proofErr w:type="spellStart"/>
      <w:r w:rsidRPr="00C25A3B">
        <w:rPr>
          <w:color w:val="000000" w:themeColor="text1"/>
          <w:lang w:val="en-US" w:eastAsia="en-US"/>
        </w:rPr>
        <w:t>ru</w:t>
      </w:r>
      <w:proofErr w:type="spellEnd"/>
    </w:p>
    <w:p w:rsidR="00C25A3B" w:rsidRPr="00C25A3B" w:rsidRDefault="00C25A3B" w:rsidP="00C25A3B">
      <w:pPr>
        <w:tabs>
          <w:tab w:val="left" w:pos="6135"/>
        </w:tabs>
        <w:spacing w:after="200" w:line="276" w:lineRule="auto"/>
        <w:jc w:val="both"/>
        <w:rPr>
          <w:color w:val="000000"/>
        </w:rPr>
      </w:pPr>
      <w:r w:rsidRPr="00C25A3B">
        <w:rPr>
          <w:color w:val="000000"/>
        </w:rPr>
        <w:t xml:space="preserve">           2) ФГБУ «Кадастровая палата» по Оренбургской области (межрайонный отдел № 6):</w:t>
      </w:r>
    </w:p>
    <w:p w:rsidR="00C25A3B" w:rsidRPr="00C25A3B" w:rsidRDefault="00C25A3B" w:rsidP="00C25A3B">
      <w:pPr>
        <w:ind w:right="5"/>
        <w:jc w:val="both"/>
        <w:rPr>
          <w:color w:val="000000"/>
        </w:rPr>
      </w:pPr>
      <w:r w:rsidRPr="00C25A3B">
        <w:rPr>
          <w:color w:val="000000"/>
        </w:rPr>
        <w:t>Почтовый адрес: 461131, Оренбургская область, Тоцкий район, с. Тоцкое, ул. Зеленая 5А.</w:t>
      </w:r>
    </w:p>
    <w:p w:rsidR="00C25A3B" w:rsidRPr="00C25A3B" w:rsidRDefault="00C25A3B" w:rsidP="00C25A3B">
      <w:pPr>
        <w:ind w:right="5" w:firstLine="1200"/>
        <w:jc w:val="both"/>
        <w:rPr>
          <w:color w:val="000000"/>
        </w:rPr>
      </w:pPr>
      <w:r w:rsidRPr="00C25A3B">
        <w:rPr>
          <w:color w:val="000000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618"/>
      </w:tblGrid>
      <w:tr w:rsidR="00C25A3B" w:rsidRPr="00C25A3B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color w:val="000000"/>
              </w:rPr>
            </w:pPr>
            <w:r w:rsidRPr="00C25A3B">
              <w:rPr>
                <w:color w:val="000000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color w:val="000000"/>
              </w:rPr>
            </w:pPr>
            <w:r w:rsidRPr="00C25A3B">
              <w:rPr>
                <w:color w:val="000000"/>
              </w:rPr>
              <w:t>08.30 – 17.30</w:t>
            </w:r>
          </w:p>
        </w:tc>
      </w:tr>
      <w:tr w:rsidR="00C25A3B" w:rsidRPr="00C25A3B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color w:val="000000"/>
              </w:rPr>
            </w:pPr>
            <w:r w:rsidRPr="00C25A3B">
              <w:rPr>
                <w:color w:val="000000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color w:val="000000"/>
              </w:rPr>
            </w:pPr>
            <w:r w:rsidRPr="00C25A3B">
              <w:rPr>
                <w:color w:val="000000"/>
              </w:rPr>
              <w:t>13.00 – 14.00</w:t>
            </w:r>
          </w:p>
        </w:tc>
      </w:tr>
      <w:tr w:rsidR="00C25A3B" w:rsidRPr="00C25A3B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color w:val="000000"/>
              </w:rPr>
            </w:pPr>
            <w:r w:rsidRPr="00C25A3B">
              <w:rPr>
                <w:color w:val="000000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color w:val="000000"/>
              </w:rPr>
            </w:pPr>
            <w:r w:rsidRPr="00C25A3B">
              <w:rPr>
                <w:color w:val="000000"/>
              </w:rPr>
              <w:t>Выходной день</w:t>
            </w:r>
          </w:p>
        </w:tc>
      </w:tr>
    </w:tbl>
    <w:p w:rsidR="00C25A3B" w:rsidRPr="00C25A3B" w:rsidRDefault="00C25A3B" w:rsidP="00C25A3B">
      <w:pPr>
        <w:ind w:right="5"/>
        <w:jc w:val="both"/>
        <w:rPr>
          <w:color w:val="000000"/>
        </w:rPr>
      </w:pPr>
      <w:r w:rsidRPr="00C25A3B">
        <w:rPr>
          <w:color w:val="000000"/>
        </w:rPr>
        <w:t xml:space="preserve">                Справочные телефоны:</w:t>
      </w:r>
      <w:r>
        <w:rPr>
          <w:color w:val="000000"/>
        </w:rPr>
        <w:t xml:space="preserve"> </w:t>
      </w:r>
      <w:r w:rsidRPr="00C25A3B">
        <w:rPr>
          <w:color w:val="000000"/>
        </w:rPr>
        <w:t xml:space="preserve">  8 (35349) 2-23-59</w:t>
      </w:r>
    </w:p>
    <w:p w:rsidR="00C25A3B" w:rsidRPr="00C25A3B" w:rsidRDefault="00C25A3B" w:rsidP="00C25A3B">
      <w:pPr>
        <w:ind w:right="5"/>
        <w:jc w:val="both"/>
        <w:rPr>
          <w:lang w:eastAsia="en-US"/>
        </w:rPr>
      </w:pPr>
      <w:r w:rsidRPr="00C25A3B">
        <w:rPr>
          <w:lang w:eastAsia="en-US"/>
        </w:rPr>
        <w:t xml:space="preserve">             3)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C25A3B">
        <w:rPr>
          <w:lang w:eastAsia="en-US"/>
        </w:rPr>
        <w:t>Сорочинское</w:t>
      </w:r>
      <w:proofErr w:type="spellEnd"/>
      <w:r w:rsidRPr="00C25A3B">
        <w:rPr>
          <w:lang w:eastAsia="en-US"/>
        </w:rPr>
        <w:t xml:space="preserve"> отделение) Управление </w:t>
      </w:r>
      <w:proofErr w:type="spellStart"/>
      <w:r w:rsidRPr="00C25A3B">
        <w:rPr>
          <w:lang w:eastAsia="en-US"/>
        </w:rPr>
        <w:t>Росреестра</w:t>
      </w:r>
      <w:proofErr w:type="spellEnd"/>
      <w:r w:rsidRPr="00C25A3B">
        <w:rPr>
          <w:lang w:eastAsia="en-US"/>
        </w:rPr>
        <w:t xml:space="preserve"> по Оренбургской области</w:t>
      </w:r>
    </w:p>
    <w:p w:rsidR="00C25A3B" w:rsidRPr="00C25A3B" w:rsidRDefault="00C25A3B" w:rsidP="00C25A3B">
      <w:pPr>
        <w:ind w:right="5" w:firstLine="1080"/>
        <w:jc w:val="both"/>
        <w:rPr>
          <w:lang w:eastAsia="en-US"/>
        </w:rPr>
      </w:pPr>
      <w:r w:rsidRPr="00C25A3B">
        <w:rPr>
          <w:lang w:eastAsia="en-US"/>
        </w:rPr>
        <w:t>Почтовый адрес: 461131, Оренбургская область, Тоцкий район, с. Тоцкое, ул. Зеленая 5А-2.</w:t>
      </w:r>
    </w:p>
    <w:p w:rsidR="00C25A3B" w:rsidRPr="00C25A3B" w:rsidRDefault="00C25A3B" w:rsidP="00C25A3B">
      <w:pPr>
        <w:ind w:right="5" w:firstLine="1200"/>
        <w:jc w:val="both"/>
        <w:rPr>
          <w:lang w:eastAsia="en-US"/>
        </w:rPr>
      </w:pPr>
      <w:r w:rsidRPr="00C25A3B">
        <w:rPr>
          <w:lang w:eastAsia="en-US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4618"/>
      </w:tblGrid>
      <w:tr w:rsidR="00C25A3B" w:rsidRPr="00C25A3B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lang w:eastAsia="en-US"/>
              </w:rPr>
            </w:pPr>
            <w:r w:rsidRPr="00C25A3B">
              <w:rPr>
                <w:lang w:eastAsia="en-US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lang w:eastAsia="en-US"/>
              </w:rPr>
            </w:pPr>
            <w:r w:rsidRPr="00C25A3B">
              <w:rPr>
                <w:lang w:eastAsia="en-US"/>
              </w:rPr>
              <w:t>09.00 – 18.00</w:t>
            </w:r>
          </w:p>
        </w:tc>
      </w:tr>
      <w:tr w:rsidR="00C25A3B" w:rsidRPr="00C25A3B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lang w:eastAsia="en-US"/>
              </w:rPr>
            </w:pPr>
            <w:r w:rsidRPr="00C25A3B">
              <w:rPr>
                <w:lang w:eastAsia="en-US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lang w:eastAsia="en-US"/>
              </w:rPr>
            </w:pPr>
            <w:r w:rsidRPr="00C25A3B">
              <w:rPr>
                <w:lang w:eastAsia="en-US"/>
              </w:rPr>
              <w:t>13.00 – 14.00</w:t>
            </w:r>
          </w:p>
        </w:tc>
      </w:tr>
      <w:tr w:rsidR="00C25A3B" w:rsidRPr="00C25A3B" w:rsidTr="00C25A3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lang w:eastAsia="en-US"/>
              </w:rPr>
            </w:pPr>
            <w:r w:rsidRPr="00C25A3B">
              <w:rPr>
                <w:lang w:eastAsia="en-US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3B" w:rsidRPr="00C25A3B" w:rsidRDefault="00C25A3B" w:rsidP="00C25A3B">
            <w:pPr>
              <w:ind w:right="5" w:firstLine="1134"/>
              <w:jc w:val="both"/>
              <w:rPr>
                <w:lang w:eastAsia="en-US"/>
              </w:rPr>
            </w:pPr>
            <w:r w:rsidRPr="00C25A3B">
              <w:rPr>
                <w:lang w:eastAsia="en-US"/>
              </w:rPr>
              <w:t>Выходной день</w:t>
            </w:r>
          </w:p>
        </w:tc>
      </w:tr>
    </w:tbl>
    <w:p w:rsidR="00C25A3B" w:rsidRPr="00C25A3B" w:rsidRDefault="00C25A3B" w:rsidP="00C25A3B">
      <w:pPr>
        <w:ind w:right="5"/>
        <w:jc w:val="both"/>
        <w:rPr>
          <w:lang w:eastAsia="en-US"/>
        </w:rPr>
      </w:pPr>
      <w:r w:rsidRPr="00C25A3B">
        <w:rPr>
          <w:lang w:eastAsia="en-US"/>
        </w:rPr>
        <w:t xml:space="preserve">                Справочные телефоны:</w:t>
      </w:r>
      <w:r>
        <w:rPr>
          <w:lang w:eastAsia="en-US"/>
        </w:rPr>
        <w:t xml:space="preserve">  </w:t>
      </w:r>
      <w:r w:rsidRPr="00C25A3B">
        <w:rPr>
          <w:lang w:eastAsia="en-US"/>
        </w:rPr>
        <w:t>8(35349)2-20-32 - регистратор</w:t>
      </w:r>
    </w:p>
    <w:p w:rsidR="00196553" w:rsidRDefault="00196553" w:rsidP="00C25A3B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</w:p>
    <w:p w:rsidR="00C5557A" w:rsidRPr="00B3350D" w:rsidRDefault="00C5557A" w:rsidP="00C5557A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C5557A" w:rsidRPr="00B3350D" w:rsidRDefault="00C5557A" w:rsidP="00C5557A">
      <w:pPr>
        <w:ind w:firstLine="720"/>
        <w:jc w:val="both"/>
      </w:pPr>
    </w:p>
    <w:p w:rsidR="00C5557A" w:rsidRDefault="00C5557A" w:rsidP="00C5557A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C5557A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Pr="00E97CEC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отказ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передачу жилых помещений в собственность граждан.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lastRenderedPageBreak/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1F32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1F32B4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2.4. Срок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1F32B4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94CA1" w:rsidRDefault="00C5557A" w:rsidP="00C5557A">
      <w:pPr>
        <w:rPr>
          <w:bCs/>
        </w:rPr>
      </w:pPr>
    </w:p>
    <w:p w:rsidR="00C5557A" w:rsidRPr="00B94CA1" w:rsidRDefault="00C5557A" w:rsidP="00C5557A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</w:t>
      </w:r>
      <w:r>
        <w:t>двух месяцев</w:t>
      </w:r>
      <w:r w:rsidRPr="00B94CA1">
        <w:t xml:space="preserve"> со дня поступления в </w:t>
      </w:r>
      <w:r>
        <w:t>администрацию</w:t>
      </w:r>
      <w:r w:rsidRPr="00B3350D">
        <w:t xml:space="preserve"> </w:t>
      </w:r>
      <w:r>
        <w:t xml:space="preserve">муниципального образования </w:t>
      </w:r>
      <w:r w:rsidR="00815085" w:rsidRPr="00224479">
        <w:t>Пристанционный сельсовет Тоцкого района</w:t>
      </w:r>
      <w:r>
        <w:t xml:space="preserve"> Оренбургской области</w:t>
      </w:r>
      <w:r w:rsidRPr="00B94CA1">
        <w:t xml:space="preserve"> заявления о предоставлении </w:t>
      </w:r>
      <w:r>
        <w:t>муниципальной</w:t>
      </w:r>
      <w:r w:rsidRPr="00B94CA1">
        <w:t xml:space="preserve"> услуги.</w:t>
      </w:r>
    </w:p>
    <w:p w:rsidR="00C5557A" w:rsidRPr="00306403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Pr="00B3350D" w:rsidRDefault="00C5557A" w:rsidP="00C5557A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C5557A" w:rsidRPr="00B3350D" w:rsidRDefault="00C5557A" w:rsidP="00C5557A"/>
    <w:p w:rsidR="00C5557A" w:rsidRPr="000E54BE" w:rsidRDefault="00C5557A" w:rsidP="00C5557A">
      <w:pPr>
        <w:autoSpaceDE w:val="0"/>
        <w:autoSpaceDN w:val="0"/>
        <w:adjustRightInd w:val="0"/>
        <w:ind w:left="142" w:firstLine="398"/>
        <w:jc w:val="both"/>
      </w:pPr>
      <w:r>
        <w:t xml:space="preserve">  </w:t>
      </w:r>
      <w:r w:rsidRPr="000E54BE">
        <w:t xml:space="preserve">1) </w:t>
      </w:r>
      <w:hyperlink r:id="rId12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13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C5557A" w:rsidRDefault="00C5557A" w:rsidP="00C5557A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4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5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6" w:history="1">
        <w:r w:rsidRPr="000E54BE">
          <w:t>закон</w:t>
        </w:r>
      </w:hyperlink>
      <w:r>
        <w:t xml:space="preserve"> от 13</w:t>
      </w:r>
      <w:r w:rsidRPr="000E54BE">
        <w:t>.07.</w:t>
      </w:r>
      <w:r>
        <w:t>2015</w:t>
      </w:r>
      <w:r w:rsidRPr="000E54BE">
        <w:t xml:space="preserve"> № </w:t>
      </w:r>
      <w:r>
        <w:t>218</w:t>
      </w:r>
      <w:r w:rsidRPr="000E54BE">
        <w:t>-ФЗ «О государственной регистрации недвижимо</w:t>
      </w:r>
      <w:r>
        <w:t>сти</w:t>
      </w:r>
      <w:r w:rsidRPr="000E54BE">
        <w:t xml:space="preserve">» </w:t>
      </w:r>
      <w:r>
        <w:t>(«Российская газета», № 156, 17.07.2015</w:t>
      </w:r>
      <w:r w:rsidRPr="000E54BE">
        <w:t>);</w:t>
      </w:r>
    </w:p>
    <w:p w:rsidR="00C5557A" w:rsidRPr="000E54BE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</w:t>
      </w:r>
      <w:r w:rsidRPr="00B3350D">
        <w:t xml:space="preserve">) </w:t>
      </w:r>
      <w:r w:rsidRPr="000E54BE">
        <w:t xml:space="preserve">Федеральный закон от 24.07.2007 № 221-ФЗ «О </w:t>
      </w:r>
      <w:r>
        <w:t>кадастровой деятельности</w:t>
      </w:r>
      <w:r w:rsidRPr="000E54BE">
        <w:t xml:space="preserve">» </w:t>
      </w:r>
      <w:r>
        <w:t>(«Российская газета», № 151, 12.07.2016</w:t>
      </w:r>
      <w:r w:rsidRPr="000E54BE">
        <w:t>);</w:t>
      </w:r>
    </w:p>
    <w:p w:rsidR="00C5557A" w:rsidRPr="00E97CEC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7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8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C5557A" w:rsidRPr="000E54BE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lastRenderedPageBreak/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9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r w:rsidRPr="00D61839">
          <w:rPr>
            <w:rStyle w:val="a5"/>
            <w:color w:val="auto"/>
            <w:lang w:val="en-US"/>
          </w:rPr>
          <w:t>www</w:t>
        </w:r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pravo</w:t>
        </w:r>
        <w:proofErr w:type="spellEnd"/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gov</w:t>
        </w:r>
        <w:proofErr w:type="spellEnd"/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ru</w:t>
        </w:r>
        <w:proofErr w:type="spellEnd"/>
      </w:hyperlink>
      <w:r w:rsidRPr="00D61839">
        <w:t>,</w:t>
      </w:r>
      <w:r>
        <w:t xml:space="preserve"> 29.01.2016);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proofErr w:type="spellStart"/>
      <w:r>
        <w:rPr>
          <w:lang w:val="en-US"/>
        </w:rPr>
        <w:t>dit</w:t>
      </w:r>
      <w:proofErr w:type="spellEnd"/>
      <w:r w:rsidRPr="0097155E">
        <w:t>.</w:t>
      </w:r>
      <w:r>
        <w:rPr>
          <w:lang w:val="en-US"/>
        </w:rPr>
        <w:t>orb</w:t>
      </w:r>
      <w:r w:rsidRPr="0097155E">
        <w:t>.</w:t>
      </w:r>
      <w:proofErr w:type="spellStart"/>
      <w:r>
        <w:rPr>
          <w:lang w:val="en-US"/>
        </w:rPr>
        <w:t>ru</w:t>
      </w:r>
      <w:proofErr w:type="spellEnd"/>
      <w:r>
        <w:t>, 11.05.2016);</w:t>
      </w:r>
    </w:p>
    <w:p w:rsidR="00C5557A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20" w:history="1">
        <w:r w:rsidRPr="00D61839">
          <w:rPr>
            <w:rStyle w:val="a5"/>
            <w:color w:val="auto"/>
            <w:lang w:val="en-US"/>
          </w:rPr>
          <w:t>http</w:t>
        </w:r>
        <w:r w:rsidRPr="00D61839">
          <w:rPr>
            <w:rStyle w:val="a5"/>
            <w:color w:val="auto"/>
          </w:rPr>
          <w:t>://</w:t>
        </w:r>
        <w:proofErr w:type="spellStart"/>
        <w:r w:rsidRPr="00D61839">
          <w:rPr>
            <w:rStyle w:val="a5"/>
            <w:color w:val="auto"/>
            <w:lang w:val="en-US"/>
          </w:rPr>
          <w:t>dit</w:t>
        </w:r>
        <w:proofErr w:type="spellEnd"/>
        <w:r w:rsidRPr="00D61839">
          <w:rPr>
            <w:rStyle w:val="a5"/>
            <w:color w:val="auto"/>
          </w:rPr>
          <w:t>.</w:t>
        </w:r>
        <w:r w:rsidRPr="00D61839">
          <w:rPr>
            <w:rStyle w:val="a5"/>
            <w:color w:val="auto"/>
            <w:lang w:val="en-US"/>
          </w:rPr>
          <w:t>orb</w:t>
        </w:r>
        <w:r w:rsidRPr="00D61839">
          <w:rPr>
            <w:rStyle w:val="a5"/>
            <w:color w:val="auto"/>
          </w:rPr>
          <w:t>.</w:t>
        </w:r>
        <w:proofErr w:type="spellStart"/>
        <w:r w:rsidRPr="00D61839">
          <w:rPr>
            <w:rStyle w:val="a5"/>
            <w:color w:val="auto"/>
            <w:lang w:val="en-US"/>
          </w:rPr>
          <w:t>ru</w:t>
        </w:r>
        <w:proofErr w:type="spellEnd"/>
      </w:hyperlink>
      <w:r w:rsidRPr="00D61839">
        <w:t>, 18</w:t>
      </w:r>
      <w:r w:rsidR="00C25A3B">
        <w:t>.03.2016;</w:t>
      </w:r>
    </w:p>
    <w:p w:rsidR="00C25A3B" w:rsidRDefault="00C25A3B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17) Устав муниципального образования;</w:t>
      </w:r>
    </w:p>
    <w:p w:rsidR="00C25A3B" w:rsidRPr="0097155E" w:rsidRDefault="00C25A3B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18) Настоящий административный регламент.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B3350D" w:rsidRDefault="00C5557A" w:rsidP="00C5557A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center"/>
      </w:pP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21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896BEF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справку, содержащую техническую характеристику жилого помещения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6BEF">
        <w:rPr>
          <w:rFonts w:ascii="Times New Roman" w:hAnsi="Times New Roman" w:cs="Times New Roman"/>
          <w:sz w:val="24"/>
          <w:szCs w:val="24"/>
        </w:rPr>
        <w:t xml:space="preserve"> об участии (неучастии) в приватизации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57A" w:rsidRPr="00896BEF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</w:t>
      </w:r>
      <w:r>
        <w:rPr>
          <w:rFonts w:ascii="Times New Roman" w:hAnsi="Times New Roman" w:cs="Times New Roman"/>
          <w:sz w:val="24"/>
          <w:szCs w:val="24"/>
        </w:rPr>
        <w:t xml:space="preserve"> ГБУ «Центр государственной кадастровой оценки Оренбургской области»</w:t>
      </w:r>
      <w:r w:rsidRPr="00896BEF"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96BEF">
        <w:rPr>
          <w:rFonts w:ascii="Times New Roman" w:hAnsi="Times New Roman" w:cs="Times New Roman"/>
          <w:sz w:val="24"/>
          <w:szCs w:val="24"/>
        </w:rPr>
        <w:t xml:space="preserve"> (Единого государственного реестра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896B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12) договор социального найма жилого помещения;</w:t>
      </w:r>
    </w:p>
    <w:p w:rsidR="00C5557A" w:rsidRPr="00896BEF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B42E72">
        <w:rPr>
          <w:rFonts w:ascii="Times New Roman" w:hAnsi="Times New Roman" w:cs="Times New Roman"/>
          <w:sz w:val="24"/>
          <w:szCs w:val="24"/>
        </w:rPr>
        <w:t>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нотариально, </w:t>
      </w:r>
      <w:r w:rsidRPr="0051219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заверены уполномоченным должностным лицом, осуществляющим оформление документов по приватизации.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1E590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1-7, 9, 11-13 осуществляется заявителем самостоятельно.</w:t>
      </w:r>
    </w:p>
    <w:p w:rsidR="00C5557A" w:rsidRPr="00245FA5" w:rsidRDefault="00C5557A" w:rsidP="00C5557A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57A" w:rsidRPr="00563484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="00815085" w:rsidRPr="00224479">
        <w:t>Пристанционный сельсовет Тоцкого района</w:t>
      </w:r>
      <w:r w:rsidR="00815085">
        <w:t xml:space="preserve"> </w:t>
      </w:r>
      <w:r>
        <w:t>Оренбургской области по каналам межведомственного взаимодействия.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B3350D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согласие на приватизацию всех членов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</w:t>
      </w:r>
      <w:r>
        <w:t>муниципальной</w:t>
      </w:r>
      <w:r w:rsidRPr="00846743">
        <w:t xml:space="preserve">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>администрацией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E9D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 xml:space="preserve">) выписка из Единого государственного реестра </w:t>
      </w:r>
      <w:r>
        <w:t xml:space="preserve">недвижимости и сделок с ним о правах на объект </w:t>
      </w:r>
      <w:r w:rsidRPr="00B94CA1">
        <w:t>в Управлении Федеральной службы государственной регистрации, кадастра и картографии по Оренбургской области;</w:t>
      </w:r>
    </w:p>
    <w:p w:rsidR="00C5557A" w:rsidRPr="00B94CA1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C5557A" w:rsidRPr="00D61839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22" w:history="1">
        <w:r w:rsidRPr="00D6183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http://www.to56.rosreestr.ru</w:t>
        </w:r>
      </w:hyperlink>
      <w:r w:rsidRPr="00D61839">
        <w:rPr>
          <w:rFonts w:ascii="Times New Roman" w:hAnsi="Times New Roman" w:cs="Times New Roman"/>
          <w:sz w:val="24"/>
          <w:szCs w:val="24"/>
        </w:rPr>
        <w:t>;</w:t>
      </w: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B3350D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>Администрация</w:t>
      </w:r>
      <w:r w:rsidRPr="00B3350D"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E9D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</w:t>
      </w:r>
      <w:r w:rsidRPr="00846743">
        <w:rPr>
          <w:rFonts w:ascii="Times New Roman" w:hAnsi="Times New Roman" w:cs="Times New Roman"/>
          <w:sz w:val="24"/>
          <w:szCs w:val="24"/>
        </w:rPr>
        <w:t>услуги, за исключением документов, указанных в Федеральном законе от</w:t>
      </w:r>
      <w:proofErr w:type="gramEnd"/>
      <w:r w:rsidRPr="00846743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072756">
        <w:rPr>
          <w:rFonts w:ascii="Times New Roman" w:hAnsi="Times New Roman" w:cs="Times New Roman"/>
          <w:sz w:val="24"/>
          <w:szCs w:val="24"/>
        </w:rPr>
        <w:t>;</w:t>
      </w:r>
    </w:p>
    <w:p w:rsidR="00C5557A" w:rsidRPr="00072756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C5557A" w:rsidRPr="00275E92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23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4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жилое помещение не относится к жилищному фонду муниципального образования </w:t>
      </w:r>
      <w:r w:rsidR="00221E9D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участие гражданина в приватизации другого жилого помещения;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275E92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C5557A" w:rsidRPr="00F639AA" w:rsidRDefault="00C5557A" w:rsidP="00C5557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</w:t>
      </w:r>
      <w:r w:rsidRPr="00F639AA">
        <w:rPr>
          <w:rFonts w:ascii="Times New Roman" w:hAnsi="Times New Roman" w:cs="Times New Roman"/>
          <w:sz w:val="24"/>
          <w:szCs w:val="24"/>
        </w:rPr>
        <w:lastRenderedPageBreak/>
        <w:t xml:space="preserve">Оренбургской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 xml:space="preserve">2.12. Порядок, размер и основания взимания государственной пошлины или иной платы за предоставление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C5557A" w:rsidRPr="001F58E6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>администрации</w:t>
      </w:r>
      <w:r w:rsidR="00196553">
        <w:t xml:space="preserve"> </w:t>
      </w:r>
      <w:r>
        <w:t xml:space="preserve">муниципального образования </w:t>
      </w:r>
      <w:r w:rsidR="00221E9D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846743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- оборудование служебных кабинетов должностных лиц администрации </w:t>
      </w:r>
      <w:r w:rsidRPr="00DA0015">
        <w:t>(уполномоченно</w:t>
      </w:r>
      <w:r>
        <w:t>го</w:t>
      </w:r>
      <w:r w:rsidRPr="00DA0015">
        <w:t xml:space="preserve"> структурно</w:t>
      </w:r>
      <w:r>
        <w:t>го</w:t>
      </w:r>
      <w:r w:rsidRPr="00DA0015">
        <w:t xml:space="preserve"> подразделени</w:t>
      </w:r>
      <w:r>
        <w:t>я</w:t>
      </w:r>
      <w:r w:rsidRPr="00DA0015">
        <w:t>)</w:t>
      </w:r>
      <w:r>
        <w:t xml:space="preserve"> муниципального образования </w:t>
      </w:r>
      <w:r w:rsidR="00221E9D" w:rsidRPr="00224479">
        <w:t>Пристанционный сельсовет Тоцкого района</w:t>
      </w:r>
      <w:r w:rsidR="00221E9D">
        <w:t xml:space="preserve"> </w:t>
      </w:r>
      <w:r>
        <w:t>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2.16.2. Требования к местам ожидания: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- нахождение мест ожидания в холле или ином специально приспособленном помещении;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5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C5557A" w:rsidRPr="000D1964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>администрации</w:t>
      </w:r>
      <w:r w:rsidRPr="001965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21E9D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 w:rsidR="00221E9D"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221E9D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C5557A" w:rsidRPr="009A42A5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21E9D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C5557A" w:rsidRPr="000D1964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получение</w:t>
      </w:r>
      <w:r w:rsidRPr="005F17D7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5F1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договора на передачу жилых помещений в собственность граждан. 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</w:t>
      </w:r>
      <w:proofErr w:type="gramEnd"/>
      <w:r w:rsidRPr="000D1964">
        <w:rPr>
          <w:rFonts w:ascii="Times New Roman" w:hAnsi="Times New Roman" w:cs="Times New Roman"/>
          <w:sz w:val="24"/>
          <w:szCs w:val="24"/>
        </w:rPr>
        <w:t xml:space="preserve">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C5557A" w:rsidRPr="000D196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0D1964" w:rsidRDefault="00C5557A" w:rsidP="00C5557A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C5557A" w:rsidRPr="00653259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>
        <w:rPr>
          <w:bCs/>
        </w:rPr>
        <w:t>муниципальной</w:t>
      </w:r>
      <w:r w:rsidRPr="00653259">
        <w:rPr>
          <w:bCs/>
        </w:rPr>
        <w:t xml:space="preserve"> услуги в электронной форме</w:t>
      </w:r>
    </w:p>
    <w:p w:rsidR="00C5557A" w:rsidRPr="000D1964" w:rsidRDefault="00C5557A" w:rsidP="00C5557A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 xml:space="preserve">администрацией муниципального образования </w:t>
      </w:r>
      <w:r w:rsidR="00221E9D" w:rsidRPr="00224479">
        <w:t>Пристанционный сельсовет Тоцкого района</w:t>
      </w:r>
      <w:r>
        <w:t xml:space="preserve">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</w:t>
      </w:r>
      <w:r w:rsidRPr="000D1964">
        <w:lastRenderedPageBreak/>
        <w:t xml:space="preserve">многофункциональными центрами предоставления государственных и муниципальных услуг и </w:t>
      </w:r>
      <w:r>
        <w:t>администрацией</w:t>
      </w:r>
      <w:r w:rsidR="00C25A3B">
        <w:t xml:space="preserve"> </w:t>
      </w:r>
      <w:r>
        <w:t xml:space="preserve"> муниципального образования </w:t>
      </w:r>
      <w:r w:rsidR="00F2772F" w:rsidRPr="00224479">
        <w:t>Пристанционный сельсовет Тоцкого района</w:t>
      </w:r>
      <w:r w:rsidR="00F2772F">
        <w:t xml:space="preserve"> </w:t>
      </w:r>
      <w:r>
        <w:t>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 xml:space="preserve">администрации муниципального образования </w:t>
      </w:r>
      <w:r w:rsidR="00F2772F" w:rsidRPr="00224479">
        <w:t>Пристанционный сельсовет Тоцкого района</w:t>
      </w:r>
      <w:r>
        <w:t xml:space="preserve"> Оренбургской области</w:t>
      </w:r>
      <w:r>
        <w:rPr>
          <w:bCs/>
        </w:rPr>
        <w:t xml:space="preserve"> в сети Интернет и на Портале.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C5557A" w:rsidRDefault="00C5557A" w:rsidP="00C5557A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C5557A" w:rsidRDefault="00C5557A" w:rsidP="00C5557A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C5557A" w:rsidRPr="000D1964" w:rsidRDefault="00C5557A" w:rsidP="00C5557A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C5557A" w:rsidRPr="000D1964" w:rsidRDefault="00C5557A" w:rsidP="00C5557A">
      <w:pPr>
        <w:autoSpaceDE w:val="0"/>
        <w:autoSpaceDN w:val="0"/>
        <w:adjustRightInd w:val="0"/>
        <w:ind w:right="1434" w:firstLine="1680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r w:rsidRPr="000D1964">
        <w:t xml:space="preserve">при исполнении </w:t>
      </w:r>
      <w:r>
        <w:t>муниципальной</w:t>
      </w:r>
      <w:r w:rsidRPr="000D1964">
        <w:t xml:space="preserve"> 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муниципальной услуги;</w:t>
      </w:r>
    </w:p>
    <w:p w:rsidR="00C5557A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3.1.1.2.</w:t>
      </w:r>
      <w:r w:rsidRPr="000D1964">
        <w:t xml:space="preserve"> Исчерпывающий перечень административных процедур </w:t>
      </w: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Портал;</w:t>
      </w:r>
    </w:p>
    <w:p w:rsidR="00C5557A" w:rsidRPr="003C1E2D" w:rsidRDefault="00C5557A" w:rsidP="00C5557A">
      <w:pPr>
        <w:autoSpaceDE w:val="0"/>
        <w:autoSpaceDN w:val="0"/>
        <w:adjustRightInd w:val="0"/>
        <w:ind w:right="-1"/>
        <w:jc w:val="both"/>
      </w:pPr>
      <w:r>
        <w:t xml:space="preserve">             3.1.1.3. </w:t>
      </w:r>
      <w:r w:rsidRPr="003C1E2D">
        <w:t xml:space="preserve">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 3.1.1.4. Формирование и направление межведомственных запросов;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3.1.1.5. Направление</w:t>
      </w:r>
      <w:r w:rsidRPr="00560B33">
        <w:t xml:space="preserve"> заявителю результата предоставления </w:t>
      </w:r>
      <w:r>
        <w:t>муниципальной</w:t>
      </w:r>
      <w:r w:rsidRPr="00560B33">
        <w:t xml:space="preserve"> 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  <w:r>
        <w:t>муниципальной услуги в Приложении № 2;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  3.1.1.6. </w:t>
      </w:r>
      <w:r w:rsidRPr="00560B33">
        <w:t>Оформление результата предоставлени</w:t>
      </w:r>
      <w:r>
        <w:t xml:space="preserve">я муниципальной услуги </w:t>
      </w:r>
      <w:r w:rsidRPr="004B37F5">
        <w:t>в виде проекта договора на передачу жилых помещений в собственность граждан</w:t>
      </w:r>
      <w:r>
        <w:t>;</w:t>
      </w:r>
    </w:p>
    <w:p w:rsidR="00C5557A" w:rsidRPr="00DE0266" w:rsidRDefault="00C5557A" w:rsidP="00C5557A">
      <w:pPr>
        <w:autoSpaceDE w:val="0"/>
        <w:autoSpaceDN w:val="0"/>
        <w:adjustRightInd w:val="0"/>
        <w:ind w:right="-6"/>
        <w:jc w:val="both"/>
        <w:outlineLvl w:val="1"/>
      </w:pPr>
      <w:r>
        <w:t xml:space="preserve">             3.1.1.7. Получение</w:t>
      </w:r>
      <w:r w:rsidRPr="00C735B4">
        <w:t xml:space="preserve"> заявител</w:t>
      </w:r>
      <w:r>
        <w:t>ем договора на передачу жилых помещений в собственность граждан</w:t>
      </w:r>
      <w:r w:rsidRPr="00C735B4">
        <w:t xml:space="preserve"> </w:t>
      </w:r>
      <w:r>
        <w:t>в Приложении № 3;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</w:t>
      </w:r>
      <w:r w:rsidRPr="000D1964">
        <w:t>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3.2</w:t>
      </w:r>
      <w:r w:rsidRPr="000D1964">
        <w:t xml:space="preserve">. Прием и регистрация заявления и документов, </w:t>
      </w:r>
    </w:p>
    <w:p w:rsidR="00C5557A" w:rsidRPr="000D1964" w:rsidRDefault="00C5557A" w:rsidP="00C5557A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lastRenderedPageBreak/>
        <w:t>необходимых</w:t>
      </w:r>
      <w:proofErr w:type="gramEnd"/>
      <w:r w:rsidRPr="000D1964">
        <w:t xml:space="preserve"> для предоставления </w:t>
      </w:r>
      <w:r>
        <w:t xml:space="preserve">муниципальной </w:t>
      </w:r>
      <w:r w:rsidRPr="000D1964">
        <w:t>услуги</w:t>
      </w:r>
    </w:p>
    <w:p w:rsidR="00C5557A" w:rsidRPr="000D1964" w:rsidRDefault="00C5557A" w:rsidP="00C5557A">
      <w:pPr>
        <w:autoSpaceDE w:val="0"/>
        <w:autoSpaceDN w:val="0"/>
        <w:adjustRightInd w:val="0"/>
        <w:ind w:firstLine="539"/>
        <w:jc w:val="center"/>
      </w:pP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 xml:space="preserve">администрацию муниципального образования </w:t>
      </w:r>
      <w:r w:rsidR="00CF5188" w:rsidRPr="00224479">
        <w:t>Пристанционный сельсовет Тоцкого района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 xml:space="preserve">администрацию муниципального образования </w:t>
      </w:r>
      <w:r w:rsidR="00CF5188" w:rsidRPr="00224479">
        <w:t>Пристанционный сельсовет Тоцкого района</w:t>
      </w:r>
      <w:r w:rsidR="00CF5188">
        <w:t xml:space="preserve"> </w:t>
      </w:r>
      <w:r>
        <w:t>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органе, осуществляющем муниципальную услугу </w:t>
      </w:r>
      <w:r w:rsidRPr="000D1964">
        <w:t>в день поступления</w:t>
      </w:r>
      <w:r>
        <w:t xml:space="preserve">; 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</w:t>
      </w:r>
      <w:r w:rsidR="00196553">
        <w:t xml:space="preserve">уполномоченного должностного лица администрации </w:t>
      </w:r>
      <w:r>
        <w:t xml:space="preserve">муниципального образования </w:t>
      </w:r>
      <w:r w:rsidR="00CF5188" w:rsidRPr="00224479">
        <w:t>Пристанционный сельсовет Тоцкого района</w:t>
      </w:r>
      <w:r w:rsidR="00CF5188">
        <w:t xml:space="preserve"> </w:t>
      </w:r>
      <w:r>
        <w:t xml:space="preserve">Оренбургской области, после чего зарегистрированное заявление передается в уполномоченное подразделение администрации муниципального образования </w:t>
      </w:r>
      <w:r w:rsidR="00CF5188" w:rsidRPr="00224479">
        <w:t>Пристанционный сельсовет Тоцкого района</w:t>
      </w:r>
      <w:r>
        <w:t xml:space="preserve"> Оренбургской области;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</w:t>
      </w:r>
      <w:proofErr w:type="gramStart"/>
      <w:r>
        <w:t>и</w:t>
      </w:r>
      <w:proofErr w:type="gramEnd"/>
      <w: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C5557A" w:rsidRPr="000D196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>. Способом фиксации административной процедуры является подпись Исполнителя в журнале</w:t>
      </w:r>
      <w:r>
        <w:t xml:space="preserve"> регистрации о получении документов к исполнению;</w:t>
      </w:r>
    </w:p>
    <w:p w:rsidR="00C5557A" w:rsidRPr="000D1964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proofErr w:type="gramStart"/>
      <w:r>
        <w:t>При оказании муниципальной</w:t>
      </w:r>
      <w:r w:rsidRPr="000D1964">
        <w:t xml:space="preserve"> услуги в электронной форме при получении заявления об оказании услуги в электронной форме</w:t>
      </w:r>
      <w:proofErr w:type="gramEnd"/>
      <w:r w:rsidRPr="000D1964">
        <w:t xml:space="preserve">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196553" w:rsidRDefault="00196553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C5557A" w:rsidRDefault="00C5557A" w:rsidP="00C5557A">
      <w:pPr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3.3.3. </w:t>
      </w:r>
      <w:proofErr w:type="gramStart"/>
      <w: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r>
        <w:rPr>
          <w:lang w:val="en-US"/>
        </w:rPr>
        <w:t>pdf</w:t>
      </w:r>
      <w:r>
        <w:t xml:space="preserve">, подписываются открепленной </w:t>
      </w:r>
      <w:r>
        <w:lastRenderedPageBreak/>
        <w:t xml:space="preserve">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</w:t>
      </w:r>
      <w:proofErr w:type="gramStart"/>
      <w:r>
        <w:t xml:space="preserve">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C5557A" w:rsidRPr="005670EA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</w:t>
      </w:r>
      <w:proofErr w:type="gramStart"/>
      <w:r>
        <w:t>Заявление, направляемое от физического лица должно быть заполнено</w:t>
      </w:r>
      <w:proofErr w:type="gramEnd"/>
      <w:r>
        <w:t xml:space="preserve"> в форме, представленной на Портале.</w:t>
      </w:r>
    </w:p>
    <w:p w:rsidR="00C5557A" w:rsidRPr="00D9170F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C5557A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r>
        <w:rPr>
          <w:lang w:val="en-US"/>
        </w:rPr>
        <w:t>pdf</w:t>
      </w:r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цветопечати</w:t>
      </w:r>
      <w:proofErr w:type="spellEnd"/>
      <w:r>
        <w:t xml:space="preserve"> при наличии в документе цветных графических изображений либо цветного текста;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3) Документы в электронном виде могут быть подписаны квалифицированной ЭП.</w:t>
      </w:r>
      <w:proofErr w:type="gramEnd"/>
    </w:p>
    <w:p w:rsidR="00C5557A" w:rsidRPr="007610D9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 w:rsidRPr="00B94CA1">
        <w:t xml:space="preserve">не более </w:t>
      </w:r>
      <w:r>
        <w:t>двух месяцев</w:t>
      </w:r>
      <w:r w:rsidRPr="00B94CA1">
        <w:t xml:space="preserve"> со дня поступления</w:t>
      </w:r>
      <w:r>
        <w:t xml:space="preserve"> заявления о предоставлении муниципальной услуги</w:t>
      </w:r>
      <w:r w:rsidRPr="000D1964">
        <w:t>.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C5557A" w:rsidRPr="003C1E2D" w:rsidRDefault="00C5557A" w:rsidP="00C5557A">
      <w:pPr>
        <w:autoSpaceDE w:val="0"/>
        <w:autoSpaceDN w:val="0"/>
        <w:adjustRightInd w:val="0"/>
        <w:ind w:right="-6"/>
        <w:jc w:val="center"/>
      </w:pPr>
      <w:r>
        <w:t>3.4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  <w:r>
        <w:t xml:space="preserve"> либо в виде проекта договора на передачу жилых помещений в собственность граждан</w:t>
      </w:r>
    </w:p>
    <w:p w:rsidR="00C5557A" w:rsidRPr="003C1E2D" w:rsidRDefault="00C5557A" w:rsidP="00C5557A">
      <w:pPr>
        <w:autoSpaceDE w:val="0"/>
        <w:autoSpaceDN w:val="0"/>
        <w:adjustRightInd w:val="0"/>
        <w:ind w:right="-6" w:firstLine="539"/>
        <w:jc w:val="both"/>
      </w:pP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</w:t>
      </w:r>
      <w:r>
        <w:t xml:space="preserve">;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3.4.2. И</w:t>
      </w:r>
      <w:r w:rsidRPr="003C1E2D">
        <w:t xml:space="preserve">сполнитель рассматривает, анализирует поступившие документы; </w:t>
      </w:r>
    </w:p>
    <w:p w:rsidR="00C5557A" w:rsidRPr="003C1E2D" w:rsidRDefault="00C5557A" w:rsidP="00C5557A">
      <w:pPr>
        <w:autoSpaceDE w:val="0"/>
        <w:autoSpaceDN w:val="0"/>
        <w:adjustRightInd w:val="0"/>
        <w:ind w:firstLine="539"/>
        <w:jc w:val="both"/>
      </w:pPr>
      <w:r>
        <w:t xml:space="preserve">   3.4.3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lastRenderedPageBreak/>
        <w:t xml:space="preserve">   </w:t>
      </w:r>
      <w:r>
        <w:t>3.4.4.</w:t>
      </w:r>
      <w:r w:rsidRPr="003C1E2D">
        <w:t> </w:t>
      </w:r>
      <w:r>
        <w:t>К</w:t>
      </w:r>
      <w:r w:rsidRPr="003C1E2D">
        <w:t xml:space="preserve">ритерием принятия решения </w:t>
      </w:r>
      <w:r>
        <w:t xml:space="preserve">об отказе в предоставлении муниципальной услуги </w:t>
      </w:r>
      <w:r w:rsidRPr="003C1E2D">
        <w:t>является наличие оснований</w:t>
      </w:r>
      <w:r>
        <w:t xml:space="preserve"> указанных в п. 2.10.2. </w:t>
      </w:r>
      <w:r w:rsidRPr="003C1E2D">
        <w:t xml:space="preserve"> Административного регламента</w:t>
      </w:r>
      <w:r>
        <w:rPr>
          <w:rStyle w:val="blk"/>
        </w:rPr>
        <w:t>;</w:t>
      </w:r>
    </w:p>
    <w:p w:rsidR="00C5557A" w:rsidRPr="003C1E2D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3.4.5.</w:t>
      </w:r>
      <w:r w:rsidRPr="003C1E2D">
        <w:t xml:space="preserve"> </w:t>
      </w:r>
      <w:r>
        <w:t>И</w:t>
      </w:r>
      <w:r w:rsidRPr="003C1E2D">
        <w:t>сполнитель готовит проект уведомлени</w:t>
      </w:r>
      <w:r>
        <w:t>я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отказа, за подписью </w:t>
      </w:r>
      <w:r w:rsidR="00196553">
        <w:t xml:space="preserve">уполномоченного должностного лица администрации </w:t>
      </w:r>
      <w:r>
        <w:t xml:space="preserve">муниципального образования </w:t>
      </w:r>
      <w:r w:rsidR="00CF5188" w:rsidRPr="00224479">
        <w:t>Пристанционный сельсовет Тоцкого района</w:t>
      </w:r>
      <w:r>
        <w:t xml:space="preserve"> Оренбургской области;</w:t>
      </w:r>
      <w:r w:rsidRPr="003C1E2D">
        <w:t xml:space="preserve"> </w:t>
      </w:r>
    </w:p>
    <w:p w:rsidR="00C5557A" w:rsidRPr="003C1E2D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3.4.6.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 xml:space="preserve">администрации муниципального образования </w:t>
      </w:r>
      <w:r w:rsidR="00CF5188" w:rsidRPr="00224479">
        <w:t>Пристанционный сельсовет Тоцкого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 xml:space="preserve">администрации муниципального образования </w:t>
      </w:r>
      <w:r w:rsidR="00CF5188" w:rsidRPr="00224479">
        <w:t>Пристанционный сельсовет Тоцкого района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 xml:space="preserve">администрации муниципального образования </w:t>
      </w:r>
      <w:r w:rsidR="00CF5188" w:rsidRPr="00224479">
        <w:t>Пристанционный сельсовет Тоцкого района</w:t>
      </w:r>
      <w:r>
        <w:t xml:space="preserve"> Оренбургской области</w:t>
      </w:r>
      <w:r w:rsidRPr="003C1E2D"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C5557A" w:rsidRPr="00AC6D0F" w:rsidRDefault="00C5557A" w:rsidP="00C5557A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3.4.7.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</w:t>
      </w:r>
      <w:r>
        <w:rPr>
          <w:rFonts w:ascii="Times New Roman" w:hAnsi="Times New Roman" w:cs="Times New Roman"/>
          <w:sz w:val="24"/>
          <w:szCs w:val="24"/>
        </w:rPr>
        <w:t xml:space="preserve">о заключении договора на передачу жилых помещений в собственность граждан </w:t>
      </w:r>
      <w:r w:rsidRPr="00AC6D0F">
        <w:rPr>
          <w:rFonts w:ascii="Times New Roman" w:hAnsi="Times New Roman" w:cs="Times New Roman"/>
          <w:sz w:val="24"/>
          <w:szCs w:val="24"/>
        </w:rPr>
        <w:t xml:space="preserve">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6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C5557A" w:rsidRPr="003C1E2D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3.4.8.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>
        <w:t xml:space="preserve">проводит анализ и экспертизу представленных документов. 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3.4.9.</w:t>
      </w:r>
      <w:r w:rsidRPr="003C1E2D">
        <w:t> </w:t>
      </w:r>
      <w:r>
        <w:t>Р</w:t>
      </w:r>
      <w:r w:rsidRPr="003C1E2D">
        <w:t>езультатом выполнения административной процедуры является проект</w:t>
      </w:r>
      <w:r>
        <w:t xml:space="preserve"> </w:t>
      </w:r>
      <w:r w:rsidRPr="004B37F5">
        <w:t>договора на передачу жилых помещений в собственность граждан</w:t>
      </w:r>
      <w:r>
        <w:t>.</w:t>
      </w:r>
    </w:p>
    <w:p w:rsidR="00C5557A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Максимальный срок административной процедуры </w:t>
      </w:r>
      <w:r>
        <w:t>30</w:t>
      </w:r>
      <w:r w:rsidRPr="003C1E2D">
        <w:t xml:space="preserve"> дней.</w:t>
      </w:r>
    </w:p>
    <w:p w:rsidR="00D61839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</w:p>
    <w:p w:rsidR="00C5557A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Формирование и направление межведомственных запросов</w:t>
      </w:r>
    </w:p>
    <w:p w:rsidR="00C5557A" w:rsidRDefault="00C5557A" w:rsidP="00C5557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3.5.2.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C5557A" w:rsidRPr="002D2301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</w:t>
      </w:r>
      <w:r w:rsidRPr="002D230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B5D99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Default="00C5557A" w:rsidP="00C5557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3.5.4. Способом фиксации административной процедуры является регистрация в администрации</w:t>
      </w:r>
      <w:r w:rsidR="00196553">
        <w:rPr>
          <w:rFonts w:ascii="Times New Roman" w:hAnsi="Times New Roman" w:cs="Times New Roman"/>
          <w:sz w:val="24"/>
          <w:szCs w:val="24"/>
        </w:rPr>
        <w:t>/</w:t>
      </w:r>
      <w:r w:rsidRPr="00DA0015">
        <w:rPr>
          <w:rFonts w:ascii="Times New Roman" w:hAnsi="Times New Roman" w:cs="Times New Roman"/>
          <w:sz w:val="24"/>
          <w:szCs w:val="24"/>
        </w:rPr>
        <w:t>уполномоченно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структурно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0015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9655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B5D99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 запрашиваемых документов.</w:t>
      </w:r>
    </w:p>
    <w:p w:rsidR="00C5557A" w:rsidRPr="002B43CA" w:rsidRDefault="00C5557A" w:rsidP="00C55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557A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>
        <w:t>3.6. Направление</w:t>
      </w:r>
      <w:r w:rsidRPr="00560B33">
        <w:t xml:space="preserve"> заявителю результата предоставления </w:t>
      </w:r>
      <w:proofErr w:type="gramStart"/>
      <w:r>
        <w:t>муниципальной</w:t>
      </w:r>
      <w:proofErr w:type="gramEnd"/>
      <w:r w:rsidRPr="00560B3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C5557A" w:rsidRPr="00560B33" w:rsidRDefault="00C5557A" w:rsidP="00C5557A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C5557A" w:rsidRPr="002B43CA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 w:rsidR="00196553">
        <w:t>уполномоченным должностным лицом а</w:t>
      </w:r>
      <w:r w:rsidR="002D7260">
        <w:t>дминистрации</w:t>
      </w:r>
      <w:r>
        <w:t xml:space="preserve"> муниципального образования </w:t>
      </w:r>
      <w:r w:rsidR="004B5D99" w:rsidRPr="00224479">
        <w:t>Пристанционный сельсовет Тоцкого района</w:t>
      </w:r>
      <w:r w:rsidR="005239C5">
        <w:t xml:space="preserve"> Оренбургской области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</w:t>
      </w:r>
      <w:r w:rsidR="005239C5">
        <w:t xml:space="preserve">уполномоченное структурное подразделение администрации </w:t>
      </w:r>
      <w:r>
        <w:t xml:space="preserve">муниципального образования </w:t>
      </w:r>
      <w:r w:rsidR="004B5D99" w:rsidRPr="00224479">
        <w:t>Пристанционный сельсовет Тоцкого района</w:t>
      </w:r>
      <w:r>
        <w:t xml:space="preserve"> Оренбургской области</w:t>
      </w:r>
      <w:r w:rsidR="005239C5" w:rsidRPr="005239C5">
        <w:t xml:space="preserve"> </w:t>
      </w:r>
      <w:r w:rsidR="005239C5">
        <w:t>по делопроизводству</w:t>
      </w:r>
      <w:r>
        <w:t>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29</w:t>
      </w:r>
      <w:r w:rsidRPr="00013B41">
        <w:t xml:space="preserve"> дн</w:t>
      </w:r>
      <w:r>
        <w:t>ей</w:t>
      </w:r>
      <w:r w:rsidRPr="00013B41">
        <w:t xml:space="preserve">.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C5557A" w:rsidRPr="004B37F5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</w:t>
      </w:r>
      <w:r>
        <w:t xml:space="preserve">является подготовленный проект договора на передачу жилых помещений в собственность граждан; </w:t>
      </w:r>
    </w:p>
    <w:p w:rsidR="00C5557A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 w:rsidRPr="00AC6D0F">
        <w:t xml:space="preserve"> </w:t>
      </w:r>
      <w:r>
        <w:t xml:space="preserve">           Исполнитель приглашает заявител</w:t>
      </w:r>
      <w:proofErr w:type="gramStart"/>
      <w:r>
        <w:t>я(</w:t>
      </w:r>
      <w:proofErr w:type="gramEnd"/>
      <w: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Default="00C5557A" w:rsidP="00C5557A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</w:t>
      </w:r>
      <w:r>
        <w:rPr>
          <w:rFonts w:ascii="Times New Roman" w:hAnsi="Times New Roman" w:cs="Times New Roman"/>
          <w:sz w:val="24"/>
          <w:szCs w:val="24"/>
        </w:rPr>
        <w:t xml:space="preserve">сторонами заявителя услуги и </w:t>
      </w:r>
      <w:r w:rsidR="005239C5">
        <w:rPr>
          <w:rFonts w:ascii="Times New Roman" w:hAnsi="Times New Roman" w:cs="Times New Roman"/>
          <w:sz w:val="24"/>
          <w:szCs w:val="24"/>
        </w:rPr>
        <w:t>уполномоченным должностным лицом администрации</w:t>
      </w:r>
      <w:r w:rsidRPr="005F17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B5D99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9C5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5F17D7">
        <w:rPr>
          <w:rFonts w:ascii="Times New Roman" w:hAnsi="Times New Roman" w:cs="Times New Roman"/>
          <w:sz w:val="24"/>
          <w:szCs w:val="24"/>
        </w:rPr>
        <w:t>договор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C5557A" w:rsidRPr="005F17D7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8155AE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26</w:t>
      </w:r>
      <w:r w:rsidRPr="008155AE">
        <w:t xml:space="preserve"> дней.</w:t>
      </w:r>
    </w:p>
    <w:p w:rsidR="00C5557A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C735B4" w:rsidRDefault="00C5557A" w:rsidP="00C5557A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proofErr w:type="gramStart"/>
      <w:r>
        <w:t>муниципальной</w:t>
      </w:r>
      <w:proofErr w:type="gramEnd"/>
      <w:r w:rsidRPr="00C735B4">
        <w:t xml:space="preserve"> </w:t>
      </w:r>
    </w:p>
    <w:p w:rsidR="00C5557A" w:rsidRPr="00DE0266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C5557A" w:rsidRPr="00C735B4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>снованием для начала административной процедуры является подписанн</w:t>
      </w:r>
      <w:r>
        <w:t>ый</w:t>
      </w:r>
      <w:r w:rsidRPr="00C735B4">
        <w:t xml:space="preserve"> </w:t>
      </w:r>
      <w:r w:rsidR="005239C5">
        <w:t>уполномоченным должностным лицом администрации</w:t>
      </w:r>
      <w:r w:rsidR="005239C5" w:rsidRPr="005F17D7">
        <w:t xml:space="preserve"> муниципального образования </w:t>
      </w:r>
      <w:r w:rsidR="004B5D99" w:rsidRPr="00224479">
        <w:t>Пристанционный сельсовет Тоцкого района</w:t>
      </w:r>
      <w:r w:rsidR="005239C5">
        <w:t xml:space="preserve"> Оренбургской области </w:t>
      </w:r>
      <w:r w:rsidRPr="00DE0266">
        <w:t>договора на передачу жилых помещений в собственность граждан</w:t>
      </w:r>
      <w:r>
        <w:t>.</w:t>
      </w:r>
      <w:r w:rsidRPr="00C735B4">
        <w:t xml:space="preserve"> 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</w:t>
      </w:r>
      <w:r>
        <w:t>получение  заявителе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>
        <w:t>;</w:t>
      </w:r>
    </w:p>
    <w:p w:rsidR="00C5557A" w:rsidRPr="00C735B4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об отправке </w:t>
      </w:r>
      <w:r w:rsidRPr="00DE0266">
        <w:t>договора на передачу жил</w:t>
      </w:r>
      <w:r>
        <w:t>ого</w:t>
      </w:r>
      <w:r w:rsidRPr="00DE0266">
        <w:t xml:space="preserve"> помещени</w:t>
      </w:r>
      <w:r>
        <w:t>я</w:t>
      </w:r>
      <w:r w:rsidRPr="00DE0266">
        <w:t xml:space="preserve"> в собственность граждан</w:t>
      </w:r>
      <w:r w:rsidRPr="00C735B4">
        <w:t xml:space="preserve"> в </w:t>
      </w:r>
      <w:r>
        <w:t xml:space="preserve">соответствующие журналы/реестры исходящей корреспонденции. </w:t>
      </w:r>
    </w:p>
    <w:p w:rsidR="00C5557A" w:rsidRPr="00013B41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C5557A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</w:t>
      </w:r>
      <w:proofErr w:type="gramStart"/>
      <w:r w:rsidRPr="00846743">
        <w:rPr>
          <w:b/>
        </w:rPr>
        <w:t>контроля за</w:t>
      </w:r>
      <w:proofErr w:type="gramEnd"/>
      <w:r w:rsidRPr="00846743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C5557A" w:rsidRPr="00846743" w:rsidRDefault="00C5557A" w:rsidP="00C5557A">
      <w:pPr>
        <w:pStyle w:val="a8"/>
        <w:spacing w:before="0" w:beforeAutospacing="0" w:after="0" w:afterAutospacing="0"/>
        <w:ind w:firstLine="539"/>
      </w:pP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>
        <w:t>администрации муниципального образования</w:t>
      </w:r>
      <w:r w:rsidR="004B5D99" w:rsidRPr="004B5D99">
        <w:t xml:space="preserve"> </w:t>
      </w:r>
      <w:r w:rsidR="004B5D99" w:rsidRPr="00224479">
        <w:t xml:space="preserve">Пристанционный </w:t>
      </w:r>
      <w:r w:rsidR="004B5D99" w:rsidRPr="00224479">
        <w:lastRenderedPageBreak/>
        <w:t>сельсовет Тоцкого района</w:t>
      </w:r>
      <w:r w:rsidR="004B5D99">
        <w:t xml:space="preserve"> </w:t>
      </w:r>
      <w:r>
        <w:t>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</w:t>
      </w:r>
      <w:proofErr w:type="gramStart"/>
      <w:r w:rsidRPr="00846743">
        <w:t>контроль  за</w:t>
      </w:r>
      <w:proofErr w:type="gramEnd"/>
      <w:r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 xml:space="preserve">администрации муниципального образования </w:t>
      </w:r>
      <w:r w:rsidR="004B5D99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4B5D99" w:rsidRPr="00224479">
        <w:t>Пристанционный сельсовет Тоцкого района</w:t>
      </w:r>
      <w:r w:rsidR="004B5D99">
        <w:t xml:space="preserve"> </w:t>
      </w:r>
      <w:r>
        <w:t>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4B5D99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муниципального образования </w:t>
      </w:r>
      <w:r w:rsidR="004B5D99" w:rsidRPr="00224479">
        <w:t>Пристанционный сельсовет Тоцкого района</w:t>
      </w:r>
      <w:r>
        <w:t xml:space="preserve">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="005239C5" w:rsidRPr="005239C5">
        <w:rPr>
          <w:rFonts w:ascii="Times New Roman" w:hAnsi="Times New Roman" w:cs="Times New Roman"/>
          <w:sz w:val="24"/>
          <w:szCs w:val="24"/>
        </w:rPr>
        <w:t>/уполномоченного структурного подразделения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82ED7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 w:rsidR="00382ED7"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</w:t>
      </w:r>
      <w:r w:rsidRPr="005239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82ED7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 w:rsidRPr="005239C5">
        <w:rPr>
          <w:rFonts w:ascii="Times New Roman" w:hAnsi="Times New Roman" w:cs="Times New Roman"/>
          <w:sz w:val="24"/>
          <w:szCs w:val="24"/>
        </w:rPr>
        <w:t xml:space="preserve"> Ор</w:t>
      </w:r>
      <w:r w:rsidRPr="000379F1">
        <w:rPr>
          <w:rFonts w:ascii="Times New Roman" w:hAnsi="Times New Roman" w:cs="Times New Roman"/>
          <w:sz w:val="24"/>
          <w:szCs w:val="24"/>
        </w:rPr>
        <w:t>енбургской области;</w:t>
      </w:r>
      <w:proofErr w:type="gramEnd"/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 Периодичность плановых проверок составляет н</w:t>
      </w:r>
      <w:r>
        <w:t>е реже 1 раза в 3 года;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</w:t>
      </w:r>
      <w:r w:rsidR="005239C5">
        <w:t>администрации</w:t>
      </w:r>
      <w:r>
        <w:t xml:space="preserve">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области, ответственного за предоставление муниципальной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outlineLvl w:val="2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 за решения и действия </w:t>
      </w:r>
      <w:r w:rsidRPr="00846743">
        <w:lastRenderedPageBreak/>
        <w:t xml:space="preserve">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C5557A" w:rsidRPr="00846743" w:rsidRDefault="00C5557A" w:rsidP="00C5557A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 xml:space="preserve">администрации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C5557A" w:rsidRPr="00846743" w:rsidRDefault="00C5557A" w:rsidP="00C5557A">
      <w:pPr>
        <w:ind w:firstLine="720"/>
        <w:jc w:val="both"/>
        <w:rPr>
          <w:b/>
        </w:rPr>
      </w:pPr>
    </w:p>
    <w:p w:rsidR="00C5557A" w:rsidRPr="00846743" w:rsidRDefault="00C5557A" w:rsidP="00C5557A">
      <w:pPr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C5557A" w:rsidRPr="00846743" w:rsidRDefault="00C5557A" w:rsidP="00C5557A">
      <w:pPr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 xml:space="preserve">администрации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ind w:firstLine="709"/>
        <w:jc w:val="both"/>
      </w:pP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C5557A" w:rsidRDefault="00C5557A" w:rsidP="00C5557A">
      <w:pPr>
        <w:autoSpaceDE w:val="0"/>
        <w:autoSpaceDN w:val="0"/>
        <w:adjustRightInd w:val="0"/>
        <w:jc w:val="center"/>
        <w:rPr>
          <w:b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</w:p>
    <w:p w:rsidR="00C5557A" w:rsidRPr="00D57A57" w:rsidRDefault="00C5557A" w:rsidP="00C5557A">
      <w:pPr>
        <w:autoSpaceDE w:val="0"/>
        <w:autoSpaceDN w:val="0"/>
        <w:adjustRightInd w:val="0"/>
        <w:jc w:val="center"/>
        <w:rPr>
          <w:b/>
          <w:bCs/>
        </w:rPr>
      </w:pP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5557A" w:rsidRPr="000379F1" w:rsidRDefault="00C5557A" w:rsidP="00C5557A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A3469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82ED7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 w:rsidR="00382ED7">
        <w:t xml:space="preserve">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</w:t>
      </w:r>
      <w:r w:rsidRPr="000379F1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  <w:proofErr w:type="gramEnd"/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</w:t>
      </w:r>
      <w:r w:rsidRPr="00A34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82ED7" w:rsidRPr="00224479">
        <w:rPr>
          <w:rFonts w:ascii="Times New Roman" w:hAnsi="Times New Roman" w:cs="Times New Roman"/>
          <w:sz w:val="24"/>
          <w:szCs w:val="24"/>
        </w:rPr>
        <w:t>Пристанционный сельсовет Тоцкого района</w:t>
      </w:r>
      <w:r w:rsidR="00382ED7">
        <w:t xml:space="preserve"> </w:t>
      </w:r>
      <w:r w:rsidRPr="00A34693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5.2. Предмет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 xml:space="preserve">администрации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, </w:t>
      </w:r>
      <w:r>
        <w:t>должностных лиц</w:t>
      </w:r>
      <w:r w:rsidRPr="00846743">
        <w:t xml:space="preserve"> </w:t>
      </w:r>
      <w:r>
        <w:t>администрации</w:t>
      </w:r>
      <w:r w:rsidR="00A34693">
        <w:t>/уполномоченного структурного подразделения администрации</w:t>
      </w:r>
      <w:r>
        <w:t xml:space="preserve"> муниципального образования Оренбургской области</w:t>
      </w:r>
      <w:r w:rsidRPr="00846743">
        <w:t xml:space="preserve">, </w:t>
      </w:r>
      <w:r>
        <w:t>муниципального служащего</w:t>
      </w:r>
      <w:r w:rsidR="00A34693" w:rsidRPr="00A34693">
        <w:t xml:space="preserve"> </w:t>
      </w:r>
      <w:r w:rsidR="00A34693">
        <w:t xml:space="preserve">муниципального образования </w:t>
      </w:r>
      <w:r w:rsidR="00382ED7" w:rsidRPr="00224479">
        <w:t>Пристанционный сельсовет Тоцкого района</w:t>
      </w:r>
      <w:r w:rsidR="00382ED7">
        <w:t xml:space="preserve"> </w:t>
      </w:r>
      <w:r w:rsidR="00A34693">
        <w:t>Оренбургской области</w:t>
      </w:r>
      <w:r>
        <w:t>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Жалоба должна содержать: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3) сведения об обжалуемых решениях и действиях (бездействии) </w:t>
      </w:r>
      <w:r>
        <w:t xml:space="preserve">администрации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, </w:t>
      </w:r>
      <w:r>
        <w:t xml:space="preserve">муниципального служащего муниципального образования </w:t>
      </w:r>
      <w:r w:rsidR="00382ED7" w:rsidRPr="00224479">
        <w:t>Пристанционный сельсовет Тоцкого района</w:t>
      </w:r>
      <w:r w:rsidR="00382ED7">
        <w:t xml:space="preserve"> </w:t>
      </w:r>
      <w:r>
        <w:t>Оренбургской области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>администрации</w:t>
      </w:r>
      <w:r w:rsidR="00A34693">
        <w:t xml:space="preserve"> </w:t>
      </w:r>
      <w:r>
        <w:t xml:space="preserve">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 xml:space="preserve">5.3. </w:t>
      </w:r>
      <w:r>
        <w:t xml:space="preserve">Администрация муниципального образования </w:t>
      </w:r>
      <w:r w:rsidR="00382ED7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rPr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 xml:space="preserve">администрацией муниципального образования </w:t>
      </w:r>
      <w:r w:rsidR="00690BC1" w:rsidRPr="00224479">
        <w:t>Пристанционный сельсовет Тоцкого района</w:t>
      </w:r>
      <w:r>
        <w:t xml:space="preserve"> Оренбургской области и ее</w:t>
      </w:r>
      <w:r w:rsidRPr="00846743">
        <w:t xml:space="preserve"> должностными лицами подается </w:t>
      </w:r>
      <w:r>
        <w:t>главе муниципального образования Оренбургской области</w:t>
      </w:r>
      <w:r w:rsidRPr="00846743">
        <w:t>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5.4. Порядок подачи 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  <w:r w:rsidRPr="00846743">
        <w:t xml:space="preserve"> 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6743">
        <w:t>представлена</w:t>
      </w:r>
      <w:proofErr w:type="gramEnd"/>
      <w:r w:rsidRPr="00846743">
        <w:t>: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  <w:r w:rsidRPr="00846743">
        <w:t xml:space="preserve"> 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</w:t>
      </w:r>
      <w:r w:rsidRPr="00846743">
        <w:t xml:space="preserve"> </w:t>
      </w:r>
      <w:r>
        <w:t xml:space="preserve">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</w:t>
      </w:r>
      <w:r w:rsidRPr="00846743">
        <w:t xml:space="preserve"> </w:t>
      </w:r>
      <w:r>
        <w:t>ж</w:t>
      </w:r>
      <w:r w:rsidRPr="00846743">
        <w:t xml:space="preserve">алоба в форме электронного документа может быть подана заявителем посредством официального сайта </w:t>
      </w:r>
      <w:r>
        <w:t xml:space="preserve">муниципального образования </w:t>
      </w:r>
      <w:r w:rsidR="00690BC1" w:rsidRPr="00224479">
        <w:t xml:space="preserve">Пристанционный сельсовет </w:t>
      </w:r>
      <w:r w:rsidR="00690BC1" w:rsidRPr="00224479">
        <w:lastRenderedPageBreak/>
        <w:t>Тоцкого района</w:t>
      </w:r>
      <w:r>
        <w:t xml:space="preserve"> Оренбургской области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 государственных услуг Оренбургской области;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5.5. Сроки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</w:t>
      </w:r>
      <w:proofErr w:type="gramStart"/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 xml:space="preserve">администрации муниципального образования </w:t>
      </w:r>
      <w:r w:rsidR="00690BC1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/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5.6. </w:t>
      </w:r>
      <w:r w:rsidRPr="00846743"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Приостановление рассмотрения жалобы не допускается.</w:t>
      </w: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5.7. </w:t>
      </w:r>
      <w:r w:rsidRPr="00846743">
        <w:t>Перечень оснований для отказа в удовлетворении жалобы</w:t>
      </w:r>
    </w:p>
    <w:p w:rsidR="00C5557A" w:rsidRPr="00846743" w:rsidRDefault="00C5557A" w:rsidP="00C5557A">
      <w:pPr>
        <w:autoSpaceDE w:val="0"/>
        <w:autoSpaceDN w:val="0"/>
        <w:adjustRightInd w:val="0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</w:t>
      </w:r>
      <w:r w:rsidRPr="00846743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3) ответ на жалобу не дается в следующих случаях:</w:t>
      </w:r>
    </w:p>
    <w:p w:rsidR="00C5557A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- в жалобе не </w:t>
      </w:r>
      <w:proofErr w:type="gramStart"/>
      <w:r>
        <w:t>указаны</w:t>
      </w:r>
      <w:proofErr w:type="gramEnd"/>
      <w:r>
        <w:t xml:space="preserve"> фамилия заявителя, подавшего жалобу, или почтовый адрес, по которому должен быть направлен ответ;</w:t>
      </w:r>
    </w:p>
    <w:p w:rsidR="00C5557A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846743" w:rsidRDefault="00C5557A" w:rsidP="00C5557A">
      <w:pPr>
        <w:autoSpaceDE w:val="0"/>
        <w:autoSpaceDN w:val="0"/>
        <w:adjustRightInd w:val="0"/>
        <w:jc w:val="both"/>
        <w:rPr>
          <w:bCs/>
        </w:rPr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5.8. Результат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По результатам рассмотрения жалобы принимается одно из следующих решений: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а также </w:t>
      </w:r>
      <w:r w:rsidRPr="00846743">
        <w:t>в иных формах;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2) отказать в удовлетворении жалобы;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3) оставить жалобу без ответа.</w:t>
      </w:r>
    </w:p>
    <w:p w:rsidR="00C5557A" w:rsidRPr="00846743" w:rsidRDefault="00C5557A" w:rsidP="00C5557A">
      <w:pPr>
        <w:autoSpaceDE w:val="0"/>
        <w:autoSpaceDN w:val="0"/>
        <w:adjustRightInd w:val="0"/>
        <w:ind w:firstLine="540"/>
        <w:jc w:val="both"/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</w:t>
      </w:r>
      <w:r w:rsidRPr="00846743">
        <w:t xml:space="preserve"> </w:t>
      </w:r>
      <w:r>
        <w:t>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lastRenderedPageBreak/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основания для принятия решения по жалобе;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принятое по жалобе решение;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846743">
        <w:t xml:space="preserve"> услуги;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</w:pPr>
      <w:r w:rsidRPr="00846743">
        <w:t>- сведения о порядке обжалования принятого по жалобе решения.</w:t>
      </w: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</w:t>
      </w:r>
      <w:r w:rsidRPr="00846743">
        <w:t xml:space="preserve"> случае установления в ходе или по результатам </w:t>
      </w:r>
      <w:proofErr w:type="gramStart"/>
      <w:r w:rsidRPr="00846743">
        <w:t>рассмотрения жалобы признаков состава административного правонарушения</w:t>
      </w:r>
      <w:proofErr w:type="gramEnd"/>
      <w:r w:rsidRPr="0084674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Default="00C5557A" w:rsidP="00C5557A">
      <w:pPr>
        <w:autoSpaceDE w:val="0"/>
        <w:autoSpaceDN w:val="0"/>
        <w:adjustRightInd w:val="0"/>
        <w:ind w:firstLine="720"/>
        <w:jc w:val="both"/>
      </w:pPr>
    </w:p>
    <w:p w:rsidR="00C5557A" w:rsidRPr="00846743" w:rsidRDefault="00C5557A" w:rsidP="00C5557A">
      <w:pPr>
        <w:autoSpaceDE w:val="0"/>
        <w:autoSpaceDN w:val="0"/>
        <w:adjustRightInd w:val="0"/>
        <w:jc w:val="center"/>
      </w:pPr>
      <w:r w:rsidRPr="00846743">
        <w:t>5.10. Порядок обжалования решения по жалобе</w:t>
      </w:r>
    </w:p>
    <w:p w:rsidR="00C5557A" w:rsidRPr="00846743" w:rsidRDefault="00C5557A" w:rsidP="00C5557A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 xml:space="preserve">, осуществляемые (принимаемые) в ходе рассмотрения жалобы, в порядке, установленном </w:t>
      </w:r>
      <w:r w:rsidRPr="006B3414">
        <w:t>п. 5.</w:t>
      </w:r>
      <w:r>
        <w:t>4  Административного регламента</w:t>
      </w:r>
      <w:r w:rsidRPr="00846743">
        <w:t>.</w:t>
      </w:r>
    </w:p>
    <w:p w:rsidR="00C5557A" w:rsidRPr="00846743" w:rsidRDefault="00C5557A" w:rsidP="00C555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C5557A" w:rsidRPr="00846743" w:rsidRDefault="00C5557A" w:rsidP="00C555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46743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Информирование заявителей о порядке обжалования решений и действий (бездействий) </w:t>
      </w:r>
      <w:r>
        <w:t xml:space="preserve">администрации муниципального образования </w:t>
      </w:r>
      <w:r w:rsidR="00690BC1" w:rsidRPr="00224479">
        <w:t>Пристанционный сельсовет Тоцкого района</w:t>
      </w:r>
      <w:r>
        <w:t xml:space="preserve"> 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 xml:space="preserve">администрации муниципального образования </w:t>
      </w:r>
      <w:r w:rsidR="00690BC1" w:rsidRPr="00224479">
        <w:t>Пристанционный сельсовет Тоцкого района</w:t>
      </w:r>
      <w:r w:rsidR="00690BC1">
        <w:t xml:space="preserve"> </w:t>
      </w:r>
      <w:r>
        <w:t>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  <w:proofErr w:type="gramEnd"/>
    </w:p>
    <w:p w:rsidR="00C5557A" w:rsidRDefault="00C5557A" w:rsidP="00C5557A">
      <w:pPr>
        <w:autoSpaceDE w:val="0"/>
        <w:autoSpaceDN w:val="0"/>
        <w:adjustRightInd w:val="0"/>
        <w:ind w:firstLine="708"/>
        <w:jc w:val="both"/>
        <w:outlineLvl w:val="0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муниципального образования 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C5557A" w:rsidRDefault="00C5557A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73138E">
      <w:pPr>
        <w:autoSpaceDE w:val="0"/>
        <w:autoSpaceDN w:val="0"/>
        <w:adjustRightInd w:val="0"/>
        <w:outlineLvl w:val="0"/>
      </w:pPr>
    </w:p>
    <w:p w:rsidR="0073138E" w:rsidRDefault="0073138E" w:rsidP="0073138E">
      <w:pPr>
        <w:autoSpaceDE w:val="0"/>
        <w:autoSpaceDN w:val="0"/>
        <w:adjustRightInd w:val="0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2D7260" w:rsidRDefault="002D7260" w:rsidP="00C5557A">
      <w:pPr>
        <w:autoSpaceDE w:val="0"/>
        <w:autoSpaceDN w:val="0"/>
        <w:adjustRightInd w:val="0"/>
        <w:jc w:val="right"/>
        <w:outlineLvl w:val="0"/>
      </w:pPr>
    </w:p>
    <w:p w:rsidR="00D61839" w:rsidRDefault="00D61839" w:rsidP="002D7260">
      <w:pPr>
        <w:autoSpaceDE w:val="0"/>
        <w:autoSpaceDN w:val="0"/>
        <w:adjustRightInd w:val="0"/>
        <w:outlineLvl w:val="0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lastRenderedPageBreak/>
        <w:t>Приложение 1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57A" w:rsidRPr="00101174" w:rsidTr="00196553">
        <w:tc>
          <w:tcPr>
            <w:tcW w:w="674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101174" w:rsidRDefault="00C5557A" w:rsidP="001965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57A" w:rsidRPr="00101174" w:rsidRDefault="00C5557A" w:rsidP="00C5557A">
      <w:pPr>
        <w:sectPr w:rsidR="00C5557A" w:rsidRPr="00101174" w:rsidSect="00196553">
          <w:footerReference w:type="default" r:id="rId27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C5557A" w:rsidRPr="00101174" w:rsidRDefault="00C5557A" w:rsidP="007313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557A" w:rsidRPr="00101174" w:rsidRDefault="00C5557A" w:rsidP="00C555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C5557A" w:rsidRPr="00101174" w:rsidRDefault="00C5557A" w:rsidP="00C555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101174" w:rsidRDefault="00C5557A" w:rsidP="00C555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C5557A" w:rsidRPr="004A1933" w:rsidRDefault="00C5557A" w:rsidP="00C5557A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C5557A" w:rsidRPr="00F434D4" w:rsidRDefault="00C5557A" w:rsidP="00C5557A">
      <w:pPr>
        <w:pStyle w:val="ConsPlusNonformat"/>
        <w:rPr>
          <w:rFonts w:ascii="Times New Roman" w:hAnsi="Times New Roman"/>
          <w:sz w:val="24"/>
          <w:szCs w:val="24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Default="00C5557A" w:rsidP="00C5557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557A" w:rsidRPr="006A4D4D" w:rsidRDefault="00C5557A" w:rsidP="00C5557A">
      <w:pPr>
        <w:ind w:firstLine="708"/>
        <w:jc w:val="both"/>
      </w:pPr>
      <w:r w:rsidRPr="006A4D4D">
        <w:rPr>
          <w:lang w:val="x-none"/>
        </w:rPr>
        <w:t>Готовые документы прошу выдать мне/представителю (при наличии доверенности)</w:t>
      </w:r>
      <w:r w:rsidRPr="006A4D4D">
        <w:t>:</w:t>
      </w:r>
    </w:p>
    <w:p w:rsidR="00C5557A" w:rsidRPr="006A4D4D" w:rsidRDefault="00C5557A" w:rsidP="00C5557A">
      <w:pPr>
        <w:ind w:firstLine="708"/>
        <w:jc w:val="both"/>
        <w:rPr>
          <w:lang w:val="x-none"/>
        </w:rPr>
      </w:pPr>
      <w:r w:rsidRPr="006A4D4D">
        <w:rPr>
          <w:lang w:val="x-none"/>
        </w:rPr>
        <w:t xml:space="preserve"> лично,</w:t>
      </w:r>
    </w:p>
    <w:p w:rsidR="00C5557A" w:rsidRPr="006A4D4D" w:rsidRDefault="00C5557A" w:rsidP="00C5557A">
      <w:pPr>
        <w:ind w:firstLine="708"/>
        <w:jc w:val="both"/>
      </w:pPr>
      <w:r w:rsidRPr="006A4D4D">
        <w:rPr>
          <w:lang w:val="x-none"/>
        </w:rPr>
        <w:t xml:space="preserve"> в электронной форме </w:t>
      </w:r>
      <w:r w:rsidRPr="006A4D4D">
        <w:t xml:space="preserve">(посредством направления </w:t>
      </w:r>
      <w:r w:rsidRPr="006A4D4D">
        <w:rPr>
          <w:lang w:val="x-none"/>
        </w:rPr>
        <w:t xml:space="preserve">в личный кабинет </w:t>
      </w:r>
      <w:r w:rsidRPr="00B82C8D">
        <w:rPr>
          <w:lang w:eastAsia="en-US"/>
        </w:rPr>
        <w:t xml:space="preserve">интернет-портала </w:t>
      </w:r>
      <w:hyperlink r:id="rId2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C5557A" w:rsidRPr="006A4D4D" w:rsidRDefault="00C5557A" w:rsidP="00C5557A">
      <w:pPr>
        <w:ind w:firstLine="708"/>
        <w:jc w:val="both"/>
      </w:pPr>
      <w:r w:rsidRPr="006A4D4D">
        <w:t xml:space="preserve"> </w:t>
      </w:r>
      <w:r w:rsidRPr="006A4D4D">
        <w:rPr>
          <w:lang w:val="x-none"/>
        </w:rPr>
        <w:t>(нужное подчеркнуть)</w:t>
      </w:r>
      <w:r w:rsidRPr="006A4D4D">
        <w:t>.</w:t>
      </w:r>
    </w:p>
    <w:p w:rsidR="00C5557A" w:rsidRPr="006A4D4D" w:rsidRDefault="00C5557A" w:rsidP="00C5557A">
      <w:pPr>
        <w:ind w:firstLine="708"/>
        <w:jc w:val="both"/>
      </w:pPr>
    </w:p>
    <w:p w:rsidR="00C5557A" w:rsidRPr="00B82C8D" w:rsidRDefault="00C5557A" w:rsidP="00C5557A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B82C8D">
        <w:rPr>
          <w:lang w:eastAsia="en-US"/>
        </w:rPr>
        <w:t xml:space="preserve">интернет-портала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C5557A" w:rsidRPr="00B82C8D" w:rsidRDefault="00C5557A" w:rsidP="00C5557A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6A4D4D" w:rsidRDefault="00C5557A" w:rsidP="00C5557A">
      <w:pPr>
        <w:ind w:firstLine="708"/>
        <w:jc w:val="both"/>
        <w:rPr>
          <w:highlight w:val="yellow"/>
        </w:rPr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r w:rsidRPr="00B82C8D">
        <w:rPr>
          <w:lang w:eastAsia="en-US"/>
        </w:rPr>
        <w:t xml:space="preserve">интернет-портале </w:t>
      </w:r>
      <w:hyperlink r:id="rId30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C5557A" w:rsidRPr="00B82C8D" w:rsidRDefault="00C5557A" w:rsidP="00C5557A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B82C8D" w:rsidRDefault="00C5557A" w:rsidP="00C5557A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C5557A" w:rsidRPr="00B82C8D" w:rsidRDefault="00C5557A" w:rsidP="00C5557A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C5557A" w:rsidRPr="00B82C8D" w:rsidRDefault="00C5557A" w:rsidP="00C5557A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C5557A" w:rsidRPr="00B82C8D" w:rsidRDefault="00C5557A" w:rsidP="00C5557A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C5557A" w:rsidRPr="00527647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>Р</w:t>
      </w:r>
      <w:r w:rsidRPr="00E22FAD">
        <w:t xml:space="preserve">оссийской </w:t>
      </w:r>
      <w:r w:rsidRPr="00E321E0">
        <w:t>Ф</w:t>
      </w:r>
      <w:r w:rsidRPr="00527647">
        <w:t xml:space="preserve">едерации: 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C5557A" w:rsidRPr="00B82C8D" w:rsidRDefault="00C5557A" w:rsidP="00C5557A">
      <w:pPr>
        <w:jc w:val="both"/>
      </w:pPr>
    </w:p>
    <w:p w:rsidR="00C5557A" w:rsidRPr="00B82C8D" w:rsidRDefault="00C5557A" w:rsidP="00C5557A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r w:rsidRPr="00B82C8D">
        <w:rPr>
          <w:lang w:eastAsia="en-US"/>
        </w:rPr>
        <w:t xml:space="preserve">интернет-портале </w:t>
      </w:r>
      <w:hyperlink r:id="rId31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C5557A" w:rsidRPr="00B82C8D" w:rsidRDefault="00C5557A" w:rsidP="00C5557A">
      <w:pPr>
        <w:ind w:firstLine="708"/>
        <w:jc w:val="both"/>
      </w:pPr>
    </w:p>
    <w:p w:rsidR="00C5557A" w:rsidRPr="00B82C8D" w:rsidRDefault="00C5557A" w:rsidP="00C5557A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r w:rsidRPr="00B82C8D">
        <w:rPr>
          <w:lang w:eastAsia="en-US"/>
        </w:rPr>
        <w:t xml:space="preserve">интернет-портале </w:t>
      </w:r>
      <w:hyperlink r:id="rId32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C5557A" w:rsidRDefault="00C5557A" w:rsidP="00C5557A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администрации </w:t>
      </w:r>
      <w:proofErr w:type="gramStart"/>
      <w:r w:rsidRPr="00A34693">
        <w:rPr>
          <w:sz w:val="20"/>
          <w:szCs w:val="20"/>
        </w:rPr>
        <w:t>муниципального</w:t>
      </w:r>
      <w:proofErr w:type="gramEnd"/>
      <w:r w:rsidRPr="00A34693">
        <w:rPr>
          <w:sz w:val="20"/>
          <w:szCs w:val="20"/>
        </w:rPr>
        <w:t xml:space="preserve">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образования </w:t>
      </w:r>
      <w:r w:rsidR="0073138E" w:rsidRPr="0073138E">
        <w:rPr>
          <w:sz w:val="20"/>
          <w:szCs w:val="20"/>
        </w:rPr>
        <w:t>Пристанционный сельсовет Тоцкого района</w:t>
      </w:r>
      <w:r w:rsidRPr="00A34693">
        <w:rPr>
          <w:sz w:val="20"/>
          <w:szCs w:val="20"/>
        </w:rPr>
        <w:t xml:space="preserve"> Оренбургской области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101174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>
        <w:lastRenderedPageBreak/>
        <w:t>П</w:t>
      </w:r>
      <w:r w:rsidRPr="00821B7E">
        <w:t>риложение</w:t>
      </w:r>
      <w:r>
        <w:t xml:space="preserve"> 3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администрации </w:t>
      </w:r>
      <w:proofErr w:type="gramStart"/>
      <w:r w:rsidRPr="00A34693">
        <w:rPr>
          <w:sz w:val="20"/>
          <w:szCs w:val="20"/>
        </w:rPr>
        <w:t>муниципального</w:t>
      </w:r>
      <w:proofErr w:type="gramEnd"/>
      <w:r w:rsidRPr="00A34693">
        <w:rPr>
          <w:sz w:val="20"/>
          <w:szCs w:val="20"/>
        </w:rPr>
        <w:t xml:space="preserve"> </w:t>
      </w:r>
    </w:p>
    <w:p w:rsidR="00C5557A" w:rsidRPr="00A34693" w:rsidRDefault="00C5557A" w:rsidP="00C5557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4693">
        <w:rPr>
          <w:sz w:val="20"/>
          <w:szCs w:val="20"/>
        </w:rPr>
        <w:t xml:space="preserve">образования </w:t>
      </w:r>
      <w:r w:rsidR="00F655FC" w:rsidRPr="0073138E">
        <w:rPr>
          <w:sz w:val="20"/>
          <w:szCs w:val="20"/>
        </w:rPr>
        <w:t>Пристанционный сельсовет Тоцкого района</w:t>
      </w:r>
      <w:r w:rsidRPr="00A34693">
        <w:rPr>
          <w:sz w:val="20"/>
          <w:szCs w:val="20"/>
        </w:rPr>
        <w:t xml:space="preserve"> Оренбургской области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C5557A" w:rsidRPr="00101174" w:rsidRDefault="00C5557A" w:rsidP="00C5557A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D61839" w:rsidRDefault="00D61839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both"/>
      </w:pPr>
    </w:p>
    <w:p w:rsidR="00C5557A" w:rsidRPr="00821B7E" w:rsidRDefault="00C5557A" w:rsidP="00C5557A">
      <w:pPr>
        <w:autoSpaceDE w:val="0"/>
        <w:autoSpaceDN w:val="0"/>
        <w:adjustRightInd w:val="0"/>
        <w:jc w:val="right"/>
        <w:outlineLvl w:val="0"/>
      </w:pPr>
      <w:r w:rsidRPr="00821B7E">
        <w:lastRenderedPageBreak/>
        <w:t xml:space="preserve">Приложение </w:t>
      </w:r>
      <w:r>
        <w:t>4</w:t>
      </w:r>
    </w:p>
    <w:p w:rsidR="00C5557A" w:rsidRPr="00821B7E" w:rsidRDefault="00C5557A" w:rsidP="00C5557A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C5557A" w:rsidRPr="00821B7E" w:rsidRDefault="00C5557A" w:rsidP="00C5557A">
      <w:pPr>
        <w:autoSpaceDE w:val="0"/>
        <w:autoSpaceDN w:val="0"/>
        <w:adjustRightInd w:val="0"/>
        <w:jc w:val="both"/>
      </w:pPr>
    </w:p>
    <w:p w:rsidR="00C5557A" w:rsidRDefault="00C5557A" w:rsidP="00C5557A">
      <w:pPr>
        <w:autoSpaceDE w:val="0"/>
        <w:autoSpaceDN w:val="0"/>
        <w:adjustRightInd w:val="0"/>
        <w:jc w:val="center"/>
      </w:pP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C5557A" w:rsidRPr="00821B7E" w:rsidRDefault="00C5557A" w:rsidP="00C5557A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C5557A" w:rsidRPr="0051219F" w:rsidRDefault="00C5557A" w:rsidP="00C5557A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Default="00C5557A" w:rsidP="00C5557A">
      <w:pPr>
        <w:rPr>
          <w:b/>
        </w:rPr>
      </w:pPr>
    </w:p>
    <w:p w:rsidR="00C5557A" w:rsidRPr="002B43CA" w:rsidRDefault="00C5557A" w:rsidP="00C5557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890" r="5334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890" r="1333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Pr="006C5624" w:rsidRDefault="001F7BF2" w:rsidP="00C555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9pt;margin-top:7.9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    <v:textbox>
                  <w:txbxContent>
                    <w:p w:rsidR="001F7BF2" w:rsidRPr="006C5624" w:rsidRDefault="001F7BF2" w:rsidP="00C555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2B43CA" w:rsidRDefault="00C5557A" w:rsidP="00C5557A"/>
    <w:p w:rsidR="00C5557A" w:rsidRPr="002B43CA" w:rsidRDefault="00C5557A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89535</wp:posOffset>
                </wp:positionV>
                <wp:extent cx="6172200" cy="6477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Default="001F7BF2" w:rsidP="00C5557A">
                            <w:pPr>
                              <w:jc w:val="center"/>
                            </w:pPr>
                            <w:r w:rsidRPr="00C10DA1">
                              <w:t xml:space="preserve">Обращается </w:t>
                            </w:r>
                            <w:proofErr w:type="gramStart"/>
                            <w:r w:rsidRPr="00C10DA1">
                              <w:t xml:space="preserve">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="00F655FC" w:rsidRPr="00F655FC">
                              <w:rPr>
                                <w:sz w:val="22"/>
                                <w:szCs w:val="22"/>
                              </w:rPr>
                              <w:t>Пристанционный сельсовет Тоцкого района</w:t>
                            </w:r>
                            <w:r w:rsidR="00F655FC" w:rsidRPr="00A34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заключении договора на передачу жилых помещений в собственность</w:t>
                            </w:r>
                            <w:proofErr w:type="gramEnd"/>
                            <w:r>
                              <w:t xml:space="preserve"> граждан</w:t>
                            </w:r>
                          </w:p>
                          <w:p w:rsidR="001F7BF2" w:rsidRPr="00C10DA1" w:rsidRDefault="001F7BF2" w:rsidP="00C55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8.3pt;margin-top:7.05pt;width:48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    <v:textbox>
                  <w:txbxContent>
                    <w:p w:rsidR="001F7BF2" w:rsidRDefault="001F7BF2" w:rsidP="00C5557A">
                      <w:pPr>
                        <w:jc w:val="center"/>
                      </w:pPr>
                      <w:r w:rsidRPr="00C10DA1">
                        <w:t xml:space="preserve">Обращается </w:t>
                      </w:r>
                      <w:proofErr w:type="gramStart"/>
                      <w:r w:rsidRPr="00C10DA1">
                        <w:t xml:space="preserve">в </w:t>
                      </w:r>
                      <w:r>
                        <w:t xml:space="preserve">администрацию муниципального образования </w:t>
                      </w:r>
                      <w:r w:rsidR="00F655FC" w:rsidRPr="00F655FC">
                        <w:rPr>
                          <w:sz w:val="22"/>
                          <w:szCs w:val="22"/>
                        </w:rPr>
                        <w:t>Пристанционный сельсовет Тоцкого района</w:t>
                      </w:r>
                      <w:r w:rsidR="00F655FC" w:rsidRPr="00A34693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заключении договора на передачу жилых помещений в собственность</w:t>
                      </w:r>
                      <w:proofErr w:type="gramEnd"/>
                      <w:r>
                        <w:t xml:space="preserve"> граждан</w:t>
                      </w:r>
                    </w:p>
                    <w:p w:rsidR="001F7BF2" w:rsidRPr="00C10DA1" w:rsidRDefault="001F7BF2" w:rsidP="00C555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557A" w:rsidRPr="002B43CA" w:rsidRDefault="00C5557A" w:rsidP="00C5557A"/>
    <w:p w:rsidR="00C5557A" w:rsidRPr="002B43CA" w:rsidRDefault="00C5557A" w:rsidP="00C5557A"/>
    <w:p w:rsidR="00C5557A" w:rsidRPr="002B43CA" w:rsidRDefault="00C5557A" w:rsidP="00C5557A"/>
    <w:p w:rsidR="00C5557A" w:rsidRPr="00D61839" w:rsidRDefault="00D61839" w:rsidP="00C5557A">
      <w:pPr>
        <w:rPr>
          <w:b/>
        </w:rPr>
      </w:pPr>
      <w:r w:rsidRPr="00D61839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6CE26" wp14:editId="150F50A3">
                <wp:simplePos x="0" y="0"/>
                <wp:positionH relativeFrom="column">
                  <wp:posOffset>3315970</wp:posOffset>
                </wp:positionH>
                <wp:positionV relativeFrom="paragraph">
                  <wp:posOffset>36195</wp:posOffset>
                </wp:positionV>
                <wp:extent cx="10160" cy="186055"/>
                <wp:effectExtent l="57150" t="0" r="66040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C5557A" w:rsidRPr="00D61839" w:rsidRDefault="00D61839" w:rsidP="00C5557A">
      <w:pPr>
        <w:jc w:val="center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F437E" wp14:editId="5A0D0739">
                <wp:simplePos x="0" y="0"/>
                <wp:positionH relativeFrom="column">
                  <wp:posOffset>232410</wp:posOffset>
                </wp:positionH>
                <wp:positionV relativeFrom="paragraph">
                  <wp:posOffset>43815</wp:posOffset>
                </wp:positionV>
                <wp:extent cx="6172200" cy="6477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Pr="00C10DA1" w:rsidRDefault="001F7BF2" w:rsidP="00C5557A">
                            <w:pPr>
                              <w:jc w:val="center"/>
                            </w:pPr>
                            <w:r>
                              <w:t>Администрация муниципального образования</w:t>
                            </w:r>
                            <w:r w:rsidR="00F655FC" w:rsidRPr="00F655F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55FC" w:rsidRPr="00F655FC">
                              <w:rPr>
                                <w:sz w:val="22"/>
                                <w:szCs w:val="22"/>
                              </w:rPr>
                              <w:t>Пристанционный сельсовет Тоцкого района</w:t>
                            </w:r>
                            <w:r w:rsidR="00F655FC" w:rsidRPr="00A346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8.3pt;margin-top:3.45pt;width:48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    <v:textbox>
                  <w:txbxContent>
                    <w:p w:rsidR="001F7BF2" w:rsidRPr="00C10DA1" w:rsidRDefault="001F7BF2" w:rsidP="00C5557A">
                      <w:pPr>
                        <w:jc w:val="center"/>
                      </w:pPr>
                      <w:r>
                        <w:t>Администрация муниципального образования</w:t>
                      </w:r>
                      <w:r w:rsidR="00F655FC" w:rsidRPr="00F655F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655FC" w:rsidRPr="00F655FC">
                        <w:rPr>
                          <w:sz w:val="22"/>
                          <w:szCs w:val="22"/>
                        </w:rPr>
                        <w:t>Пристанционный сельсовет Тоцкого района</w:t>
                      </w:r>
                      <w:r w:rsidR="00F655FC" w:rsidRPr="00A34693">
                        <w:rPr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2B43CA" w:rsidRDefault="00C5557A" w:rsidP="00C5557A"/>
    <w:p w:rsidR="00C5557A" w:rsidRPr="002B43CA" w:rsidRDefault="00C5557A" w:rsidP="00C5557A"/>
    <w:p w:rsidR="00C5557A" w:rsidRDefault="00D61839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E0818" wp14:editId="20294A27">
                <wp:simplePos x="0" y="0"/>
                <wp:positionH relativeFrom="column">
                  <wp:posOffset>3295650</wp:posOffset>
                </wp:positionH>
                <wp:positionV relativeFrom="paragraph">
                  <wp:posOffset>165735</wp:posOffset>
                </wp:positionV>
                <wp:extent cx="0" cy="22098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5557A" w:rsidRDefault="00C5557A" w:rsidP="00C5557A">
      <w:pPr>
        <w:jc w:val="center"/>
      </w:pPr>
    </w:p>
    <w:p w:rsidR="00C5557A" w:rsidRDefault="00D61839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47FE5" wp14:editId="568B3B13">
                <wp:simplePos x="0" y="0"/>
                <wp:positionH relativeFrom="column">
                  <wp:posOffset>285750</wp:posOffset>
                </wp:positionH>
                <wp:positionV relativeFrom="paragraph">
                  <wp:posOffset>36195</wp:posOffset>
                </wp:positionV>
                <wp:extent cx="6181090" cy="472440"/>
                <wp:effectExtent l="0" t="0" r="1016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Pr="00C10DA1" w:rsidRDefault="001F7BF2" w:rsidP="00C555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2.5pt;margin-top:2.85pt;width:486.7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    <v:textbox>
                  <w:txbxContent>
                    <w:p w:rsidR="001F7BF2" w:rsidRPr="00C10DA1" w:rsidRDefault="001F7BF2" w:rsidP="00C5557A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Default="00C5557A" w:rsidP="00C5557A"/>
    <w:p w:rsidR="00C5557A" w:rsidRPr="002B43CA" w:rsidRDefault="00FB385D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2F5CB" wp14:editId="448C50A0">
                <wp:simplePos x="0" y="0"/>
                <wp:positionH relativeFrom="column">
                  <wp:posOffset>3288030</wp:posOffset>
                </wp:positionH>
                <wp:positionV relativeFrom="paragraph">
                  <wp:posOffset>158750</wp:posOffset>
                </wp:positionV>
                <wp:extent cx="7620" cy="243840"/>
                <wp:effectExtent l="76200" t="0" r="6858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C5557A" w:rsidRPr="002B43CA" w:rsidRDefault="00C5557A" w:rsidP="00C5557A">
      <w:pPr>
        <w:jc w:val="center"/>
      </w:pPr>
    </w:p>
    <w:p w:rsidR="00C5557A" w:rsidRDefault="00FB385D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A3946" wp14:editId="77041110">
                <wp:simplePos x="0" y="0"/>
                <wp:positionH relativeFrom="column">
                  <wp:posOffset>148590</wp:posOffset>
                </wp:positionH>
                <wp:positionV relativeFrom="paragraph">
                  <wp:posOffset>52070</wp:posOffset>
                </wp:positionV>
                <wp:extent cx="6286500" cy="358140"/>
                <wp:effectExtent l="0" t="0" r="1905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Pr="00C10DA1" w:rsidRDefault="001F7BF2" w:rsidP="00C555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 м</w:t>
                            </w:r>
                            <w:r w:rsidRPr="009C1AD5">
                              <w:t>ежведомственн</w:t>
                            </w:r>
                            <w:r>
                              <w:t>ого</w:t>
                            </w:r>
                            <w:r w:rsidRPr="009C1AD5">
                              <w:t xml:space="preserve"> запрос</w:t>
                            </w:r>
                            <w:r>
                              <w:t>а</w:t>
                            </w:r>
                            <w:r w:rsidRPr="009C1AD5">
                              <w:t xml:space="preserve"> документов</w:t>
                            </w:r>
                          </w:p>
                          <w:p w:rsidR="001F7BF2" w:rsidRPr="009F40F5" w:rsidRDefault="001F7BF2" w:rsidP="00C5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1.7pt;margin-top:4.1pt;width:49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    <v:textbox>
                  <w:txbxContent>
                    <w:p w:rsidR="001F7BF2" w:rsidRPr="00C10DA1" w:rsidRDefault="001F7BF2" w:rsidP="00C5557A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 м</w:t>
                      </w:r>
                      <w:r w:rsidRPr="009C1AD5">
                        <w:t>ежведомственн</w:t>
                      </w:r>
                      <w:r>
                        <w:t>ого</w:t>
                      </w:r>
                      <w:r w:rsidRPr="009C1AD5">
                        <w:t xml:space="preserve"> запрос</w:t>
                      </w:r>
                      <w:r>
                        <w:t>а</w:t>
                      </w:r>
                      <w:r w:rsidRPr="009C1AD5">
                        <w:t xml:space="preserve"> документов</w:t>
                      </w:r>
                    </w:p>
                    <w:p w:rsidR="001F7BF2" w:rsidRPr="009F40F5" w:rsidRDefault="001F7BF2" w:rsidP="00C5557A"/>
                  </w:txbxContent>
                </v:textbox>
              </v:rect>
            </w:pict>
          </mc:Fallback>
        </mc:AlternateContent>
      </w:r>
    </w:p>
    <w:p w:rsidR="00C5557A" w:rsidRDefault="00C5557A" w:rsidP="00C5557A"/>
    <w:p w:rsidR="00C5557A" w:rsidRPr="002B43CA" w:rsidRDefault="00FB385D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A25D3" wp14:editId="18CA0285">
                <wp:simplePos x="0" y="0"/>
                <wp:positionH relativeFrom="column">
                  <wp:posOffset>5033010</wp:posOffset>
                </wp:positionH>
                <wp:positionV relativeFrom="paragraph">
                  <wp:posOffset>59690</wp:posOffset>
                </wp:positionV>
                <wp:extent cx="0" cy="259080"/>
                <wp:effectExtent l="76200" t="0" r="5715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C85B5" wp14:editId="540231B7">
                <wp:simplePos x="0" y="0"/>
                <wp:positionH relativeFrom="column">
                  <wp:posOffset>1725930</wp:posOffset>
                </wp:positionH>
                <wp:positionV relativeFrom="paragraph">
                  <wp:posOffset>59690</wp:posOffset>
                </wp:positionV>
                <wp:extent cx="0" cy="259080"/>
                <wp:effectExtent l="76200" t="0" r="57150" b="647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5557A" w:rsidRPr="002B43CA" w:rsidRDefault="00FB385D" w:rsidP="00C5557A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FCBE3" wp14:editId="098D96B7">
                <wp:simplePos x="0" y="0"/>
                <wp:positionH relativeFrom="column">
                  <wp:posOffset>3547110</wp:posOffset>
                </wp:positionH>
                <wp:positionV relativeFrom="paragraph">
                  <wp:posOffset>143510</wp:posOffset>
                </wp:positionV>
                <wp:extent cx="2891790" cy="853440"/>
                <wp:effectExtent l="0" t="0" r="2286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Default="001F7BF2" w:rsidP="00C5557A">
                            <w:pPr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договора на передачу жилых помещений в собственность граждан</w:t>
                            </w:r>
                          </w:p>
                          <w:p w:rsidR="001F7BF2" w:rsidRDefault="001F7BF2" w:rsidP="00C5557A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1F7BF2" w:rsidRPr="005650E2" w:rsidRDefault="001F7BF2" w:rsidP="00C5557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79.3pt;margin-top:11.3pt;width:227.7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">
                <v:textbox>
                  <w:txbxContent>
                    <w:p w:rsidR="001F7BF2" w:rsidRDefault="001F7BF2" w:rsidP="00C5557A">
                      <w:pPr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договора на передачу жилых помещений в собственность граждан</w:t>
                      </w:r>
                    </w:p>
                    <w:p w:rsidR="001F7BF2" w:rsidRDefault="001F7BF2" w:rsidP="00C5557A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1F7BF2" w:rsidRPr="005650E2" w:rsidRDefault="001F7BF2" w:rsidP="00C5557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04712" wp14:editId="38F346E5">
                <wp:simplePos x="0" y="0"/>
                <wp:positionH relativeFrom="column">
                  <wp:posOffset>156210</wp:posOffset>
                </wp:positionH>
                <wp:positionV relativeFrom="paragraph">
                  <wp:posOffset>143510</wp:posOffset>
                </wp:positionV>
                <wp:extent cx="3159760" cy="853440"/>
                <wp:effectExtent l="0" t="0" r="2159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Pr="0075425B" w:rsidRDefault="001F7BF2" w:rsidP="00C5557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1F7BF2" w:rsidRDefault="001F7BF2" w:rsidP="00C5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2.3pt;margin-top:11.3pt;width:248.8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    <v:textbox>
                  <w:txbxContent>
                    <w:p w:rsidR="001F7BF2" w:rsidRPr="0075425B" w:rsidRDefault="001F7BF2" w:rsidP="00C5557A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1F7BF2" w:rsidRDefault="001F7BF2" w:rsidP="00C5557A"/>
                  </w:txbxContent>
                </v:textbox>
              </v:rect>
            </w:pict>
          </mc:Fallback>
        </mc:AlternateContent>
      </w:r>
      <w:r w:rsidR="00C5557A" w:rsidRPr="002B43CA">
        <w:t xml:space="preserve">                                                                                           </w:t>
      </w:r>
    </w:p>
    <w:p w:rsidR="00C5557A" w:rsidRPr="002B43CA" w:rsidRDefault="00C5557A" w:rsidP="00C5557A">
      <w:r w:rsidRPr="002B43CA">
        <w:t xml:space="preserve">        </w:t>
      </w:r>
    </w:p>
    <w:p w:rsidR="00C5557A" w:rsidRPr="002B43CA" w:rsidRDefault="00C5557A" w:rsidP="00C5557A"/>
    <w:p w:rsidR="00C5557A" w:rsidRPr="002B43CA" w:rsidRDefault="00C5557A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3925C" wp14:editId="0642C518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Pr="002B43CA">
        <w:t xml:space="preserve">                                      </w:t>
      </w:r>
    </w:p>
    <w:p w:rsidR="00C5557A" w:rsidRPr="002B43CA" w:rsidRDefault="00C5557A" w:rsidP="00C5557A"/>
    <w:p w:rsidR="00C5557A" w:rsidRPr="002B43CA" w:rsidRDefault="00FB385D" w:rsidP="00C5557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853D5" wp14:editId="0A450BFE">
                <wp:simplePos x="0" y="0"/>
                <wp:positionH relativeFrom="column">
                  <wp:posOffset>5033010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ADD838" wp14:editId="174CA7A6">
                <wp:simplePos x="0" y="0"/>
                <wp:positionH relativeFrom="column">
                  <wp:posOffset>1672590</wp:posOffset>
                </wp:positionH>
                <wp:positionV relativeFrom="paragraph">
                  <wp:posOffset>120650</wp:posOffset>
                </wp:positionV>
                <wp:extent cx="0" cy="23622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5557A" w:rsidRPr="002B43CA" w:rsidRDefault="00C5557A" w:rsidP="00C5557A"/>
    <w:p w:rsidR="00505BF6" w:rsidRDefault="00FB385D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6280E" wp14:editId="25AB92E7">
                <wp:simplePos x="0" y="0"/>
                <wp:positionH relativeFrom="column">
                  <wp:posOffset>3547110</wp:posOffset>
                </wp:positionH>
                <wp:positionV relativeFrom="paragraph">
                  <wp:posOffset>6350</wp:posOffset>
                </wp:positionV>
                <wp:extent cx="2926080" cy="11353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Default="001F7BF2" w:rsidP="00C5557A">
                            <w:pPr>
                              <w:jc w:val="center"/>
                            </w:pPr>
                            <w:r>
                              <w:t>Получение</w:t>
                            </w:r>
                            <w:r w:rsidRPr="00560B33">
                              <w:t xml:space="preserve"> заявител</w:t>
                            </w:r>
                            <w:r>
                              <w:t>е</w:t>
                            </w:r>
                            <w:proofErr w:type="gramStart"/>
                            <w:r>
                              <w:t>м(</w:t>
                            </w:r>
                            <w:proofErr w:type="spellStart"/>
                            <w:proofErr w:type="gramEnd"/>
                            <w:r>
                              <w:t>ями</w:t>
                            </w:r>
                            <w:proofErr w:type="spellEnd"/>
                            <w:r>
                              <w:t>)</w:t>
                            </w:r>
                            <w:r w:rsidRPr="00560B33">
                              <w:t xml:space="preserve">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договора на передачу жилых помещений в собственность граждан</w:t>
                            </w:r>
                          </w:p>
                          <w:p w:rsidR="001F7BF2" w:rsidRPr="009538A6" w:rsidRDefault="001F7BF2" w:rsidP="00C5557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79.3pt;margin-top:.5pt;width:230.4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    <v:textbox>
                  <w:txbxContent>
                    <w:p w:rsidR="001F7BF2" w:rsidRDefault="001F7BF2" w:rsidP="00C5557A">
                      <w:pPr>
                        <w:jc w:val="center"/>
                      </w:pPr>
                      <w:r>
                        <w:t>Получение</w:t>
                      </w:r>
                      <w:r w:rsidRPr="00560B33">
                        <w:t xml:space="preserve"> заявител</w:t>
                      </w:r>
                      <w:r>
                        <w:t>е</w:t>
                      </w:r>
                      <w:proofErr w:type="gramStart"/>
                      <w:r>
                        <w:t>м(</w:t>
                      </w:r>
                      <w:proofErr w:type="spellStart"/>
                      <w:proofErr w:type="gramEnd"/>
                      <w:r>
                        <w:t>ями</w:t>
                      </w:r>
                      <w:proofErr w:type="spellEnd"/>
                      <w:r>
                        <w:t>)</w:t>
                      </w:r>
                      <w:r w:rsidRPr="00560B33">
                        <w:t xml:space="preserve">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договора на передачу жилых помещений в собственность граждан</w:t>
                      </w:r>
                    </w:p>
                    <w:p w:rsidR="001F7BF2" w:rsidRPr="009538A6" w:rsidRDefault="001F7BF2" w:rsidP="00C5557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EC568" wp14:editId="5A9801AB">
                <wp:simplePos x="0" y="0"/>
                <wp:positionH relativeFrom="column">
                  <wp:posOffset>156210</wp:posOffset>
                </wp:positionH>
                <wp:positionV relativeFrom="paragraph">
                  <wp:posOffset>6350</wp:posOffset>
                </wp:positionV>
                <wp:extent cx="3131820" cy="11353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BF2" w:rsidRPr="009F40F5" w:rsidRDefault="001F7BF2" w:rsidP="00C5557A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 xml:space="preserve">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2.3pt;margin-top:.5pt;width:246.6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    <v:textbox>
                  <w:txbxContent>
                    <w:p w:rsidR="001F7BF2" w:rsidRPr="009F40F5" w:rsidRDefault="001F7BF2" w:rsidP="00C5557A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 xml:space="preserve">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5BF6" w:rsidSect="0019655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F2" w:rsidRDefault="001F7BF2">
      <w:r>
        <w:separator/>
      </w:r>
    </w:p>
  </w:endnote>
  <w:endnote w:type="continuationSeparator" w:id="0">
    <w:p w:rsidR="001F7BF2" w:rsidRDefault="001F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F2" w:rsidRDefault="001F7BF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655FC">
      <w:rPr>
        <w:noProof/>
      </w:rPr>
      <w:t>30</w:t>
    </w:r>
    <w:r>
      <w:fldChar w:fldCharType="end"/>
    </w:r>
  </w:p>
  <w:p w:rsidR="001F7BF2" w:rsidRDefault="001F7BF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F2" w:rsidRDefault="001F7BF2">
      <w:r>
        <w:separator/>
      </w:r>
    </w:p>
  </w:footnote>
  <w:footnote w:type="continuationSeparator" w:id="0">
    <w:p w:rsidR="001F7BF2" w:rsidRDefault="001F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A"/>
    <w:rsid w:val="00094CDF"/>
    <w:rsid w:val="001554EF"/>
    <w:rsid w:val="001731A9"/>
    <w:rsid w:val="00196553"/>
    <w:rsid w:val="001B47C4"/>
    <w:rsid w:val="001F7BF2"/>
    <w:rsid w:val="00221E9D"/>
    <w:rsid w:val="002D7260"/>
    <w:rsid w:val="00352676"/>
    <w:rsid w:val="00356AB5"/>
    <w:rsid w:val="00382ED7"/>
    <w:rsid w:val="00461FDB"/>
    <w:rsid w:val="004B5D99"/>
    <w:rsid w:val="00505BF6"/>
    <w:rsid w:val="005239C5"/>
    <w:rsid w:val="00690BC1"/>
    <w:rsid w:val="006F15A0"/>
    <w:rsid w:val="0073138E"/>
    <w:rsid w:val="00815085"/>
    <w:rsid w:val="00875DC3"/>
    <w:rsid w:val="0087787A"/>
    <w:rsid w:val="008B2001"/>
    <w:rsid w:val="00A34693"/>
    <w:rsid w:val="00C25A3B"/>
    <w:rsid w:val="00C5557A"/>
    <w:rsid w:val="00C6087B"/>
    <w:rsid w:val="00CF5188"/>
    <w:rsid w:val="00D61839"/>
    <w:rsid w:val="00D72DB0"/>
    <w:rsid w:val="00E51ABE"/>
    <w:rsid w:val="00E74F26"/>
    <w:rsid w:val="00F2772F"/>
    <w:rsid w:val="00F655FC"/>
    <w:rsid w:val="00FB385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2DB0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2DB0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54EF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2DB0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2DB0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54E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consultantplus://offline/ref=B2E935E72DC5F18200E7D992D1729982DB27DA7D5C5BC3E915E056B1D9AC6B5FBE8B02A083511A87ME1EE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9C9F14A0D3923922E3254114A70D9B512BB26157BBAEB311FB38D618F7747A9578EAAB0932596906C02C01CA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19435C9518E3B687EFA33BA456C2C8CDB7B4CDBF22C98CD73AA8B10810vE1DF" TargetMode="External"/><Relationship Id="rId25" Type="http://schemas.openxmlformats.org/officeDocument/2006/relationships/hyperlink" Target="consultantplus://offline/ref=227D8D9B40F91F62C1CDC6D1C5BC1BEFA52562AB286E1BF750D9B8FCE1ABDBC9821C3FB63788BD37FCAA3Bt9l4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hyperlink" Target="http://dit.orb.ru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stancionselsovet@mail.ru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http://www.to56.rosreestr.ru" TargetMode="External"/><Relationship Id="rId27" Type="http://schemas.openxmlformats.org/officeDocument/2006/relationships/footer" Target="footer1.xm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887D-E83C-40BC-A0AB-02FE3061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11712</Words>
  <Characters>66759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User</cp:lastModifiedBy>
  <cp:revision>19</cp:revision>
  <dcterms:created xsi:type="dcterms:W3CDTF">2017-10-10T04:26:00Z</dcterms:created>
  <dcterms:modified xsi:type="dcterms:W3CDTF">2017-11-02T07:49:00Z</dcterms:modified>
</cp:coreProperties>
</file>