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C8" w:rsidRDefault="003F7CC8" w:rsidP="007454D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7CC8" w:rsidRPr="007454D4" w:rsidRDefault="003F7CC8" w:rsidP="007454D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7454D4">
        <w:rPr>
          <w:rFonts w:ascii="Arial" w:hAnsi="Arial" w:cs="Arial"/>
          <w:b/>
          <w:bCs/>
          <w:sz w:val="24"/>
          <w:szCs w:val="24"/>
          <w:lang w:eastAsia="ru-RU"/>
        </w:rPr>
        <w:t>Утверждаю:</w:t>
      </w:r>
    </w:p>
    <w:p w:rsidR="003F7CC8" w:rsidRPr="007454D4" w:rsidRDefault="003F7CC8" w:rsidP="007454D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 w:rsidRPr="007454D4">
        <w:rPr>
          <w:rFonts w:ascii="Arial" w:hAnsi="Arial" w:cs="Arial"/>
          <w:b/>
          <w:bCs/>
          <w:sz w:val="24"/>
          <w:szCs w:val="24"/>
          <w:lang w:eastAsia="ru-RU"/>
        </w:rPr>
        <w:t xml:space="preserve">Директор _____________С.А. </w:t>
      </w:r>
      <w:proofErr w:type="spellStart"/>
      <w:r w:rsidRPr="007454D4">
        <w:rPr>
          <w:rFonts w:ascii="Arial" w:hAnsi="Arial" w:cs="Arial"/>
          <w:b/>
          <w:bCs/>
          <w:sz w:val="24"/>
          <w:szCs w:val="24"/>
          <w:lang w:eastAsia="ru-RU"/>
        </w:rPr>
        <w:t>Таньжина</w:t>
      </w:r>
      <w:proofErr w:type="spellEnd"/>
    </w:p>
    <w:p w:rsidR="003F7CC8" w:rsidRPr="007454D4" w:rsidRDefault="00725DCE" w:rsidP="007454D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Приказ от «01</w:t>
      </w:r>
      <w:r w:rsidR="003F7CC8" w:rsidRPr="007454D4">
        <w:rPr>
          <w:rFonts w:ascii="Arial" w:hAnsi="Arial" w:cs="Arial"/>
          <w:b/>
          <w:bCs/>
          <w:sz w:val="24"/>
          <w:szCs w:val="24"/>
          <w:lang w:eastAsia="ru-RU"/>
        </w:rPr>
        <w:t>»</w:t>
      </w:r>
      <w:r>
        <w:rPr>
          <w:rFonts w:ascii="Arial" w:hAnsi="Arial" w:cs="Arial"/>
          <w:b/>
          <w:bCs/>
          <w:sz w:val="24"/>
          <w:szCs w:val="24"/>
          <w:u w:val="single"/>
          <w:lang w:eastAsia="ru-RU"/>
        </w:rPr>
        <w:t xml:space="preserve">октября </w:t>
      </w:r>
      <w:r w:rsidR="003F7CC8" w:rsidRPr="007454D4">
        <w:rPr>
          <w:rFonts w:ascii="Arial" w:hAnsi="Arial" w:cs="Arial"/>
          <w:b/>
          <w:bCs/>
          <w:sz w:val="24"/>
          <w:szCs w:val="24"/>
          <w:lang w:eastAsia="ru-RU"/>
        </w:rPr>
        <w:t>2020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№51</w:t>
      </w:r>
    </w:p>
    <w:p w:rsidR="003F7CC8" w:rsidRPr="007454D4" w:rsidRDefault="003F7CC8" w:rsidP="00FF78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7CC8" w:rsidRPr="007454D4" w:rsidRDefault="003F7CC8" w:rsidP="00FF78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454D4">
        <w:rPr>
          <w:rFonts w:ascii="Arial" w:hAnsi="Arial" w:cs="Arial"/>
          <w:b/>
          <w:bCs/>
          <w:sz w:val="24"/>
          <w:szCs w:val="24"/>
          <w:lang w:eastAsia="ru-RU"/>
        </w:rPr>
        <w:t>План мероприятий («дорожная карта»</w:t>
      </w:r>
      <w:proofErr w:type="gramStart"/>
      <w:r w:rsidRPr="007454D4">
        <w:rPr>
          <w:rFonts w:ascii="Arial" w:hAnsi="Arial" w:cs="Arial"/>
          <w:b/>
          <w:bCs/>
          <w:sz w:val="24"/>
          <w:szCs w:val="24"/>
          <w:lang w:eastAsia="ru-RU"/>
        </w:rPr>
        <w:t>)п</w:t>
      </w:r>
      <w:proofErr w:type="gramEnd"/>
      <w:r w:rsidRPr="007454D4">
        <w:rPr>
          <w:rFonts w:ascii="Arial" w:hAnsi="Arial" w:cs="Arial"/>
          <w:b/>
          <w:bCs/>
          <w:sz w:val="24"/>
          <w:szCs w:val="24"/>
          <w:lang w:eastAsia="ru-RU"/>
        </w:rPr>
        <w:t>о подготовке и участию в государственной итоговой аттестации по образовательной программе среднего общего образования в 2021 году</w:t>
      </w:r>
    </w:p>
    <w:p w:rsidR="003F7CC8" w:rsidRPr="007454D4" w:rsidRDefault="003F7CC8" w:rsidP="00FF78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3F7CC8" w:rsidRPr="007454D4" w:rsidRDefault="003F7CC8" w:rsidP="00CD757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327"/>
        <w:gridCol w:w="2342"/>
        <w:gridCol w:w="2418"/>
      </w:tblGrid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87" w:type="dxa"/>
            <w:gridSpan w:val="3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Анализ проведения ГИА -2020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1.Подготовка информационн</w:t>
            </w:r>
            <w:proofErr w:type="gram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аналитической справки по итогам проведения ГИА -2020 по образовательным программам среднего общего образования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Август-сентябрь 2020г</w:t>
            </w: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Рассмотрение вопроса на </w:t>
            </w:r>
            <w:bookmarkStart w:id="0" w:name="_GoBack"/>
            <w:bookmarkEnd w:id="0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педагогическом совете «Анализ результатов ГИА-2020. Задачи по подготовке </w:t>
            </w:r>
            <w:proofErr w:type="gram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11 класса к ГИА в 2021 году»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2418" w:type="dxa"/>
          </w:tcPr>
          <w:p w:rsidR="003F7CC8" w:rsidRPr="007454D4" w:rsidRDefault="003F7CC8" w:rsidP="008F61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8F61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Рассмотрение результатов ГИА -2020 на заседаниях школьного МО.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Август-сентябрь 2020</w:t>
            </w: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 ШМО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3F7CC8" w:rsidRPr="007454D4">
        <w:trPr>
          <w:trHeight w:val="587"/>
        </w:trPr>
        <w:tc>
          <w:tcPr>
            <w:tcW w:w="9571" w:type="dxa"/>
            <w:gridSpan w:val="4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2.Меры по повышению качества преподавания учебных предметов ГИА-2021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школьных репетиционных экзаменов для обучающихся 11 класса</w:t>
            </w:r>
            <w:proofErr w:type="gramEnd"/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2418" w:type="dxa"/>
          </w:tcPr>
          <w:p w:rsidR="003F7CC8" w:rsidRPr="007454D4" w:rsidRDefault="003F7CC8" w:rsidP="008F61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8F61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2.Проведение совещаний при директоре, по вопросам подготовки к ГИА -2021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8F61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Участие в районных совещаниях с учителями – предметниками по вопросам подготовки к ГИА -2021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графику 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8F61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8F618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учителя-предметники 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в очном и дистанционном режиме дополнительных занятий с </w:t>
            </w:r>
            <w:proofErr w:type="gram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выпускного класса в рамках факультативных, консультационных занятий на базе школы, интернет – площадок с учетом потребностей 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Классный руководитель 11-го класса,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учителя – предметники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Реализация обучения на основе построения индивидуальной образовательной траектории, выявление и корректировка </w:t>
            </w: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типичных и индивидуальных затруднений у обучающихся  11 класса</w:t>
            </w:r>
            <w:proofErr w:type="gramEnd"/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246D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Классный руководитель 11-го класса,</w:t>
            </w:r>
          </w:p>
          <w:p w:rsidR="003F7CC8" w:rsidRPr="007454D4" w:rsidRDefault="003F7CC8" w:rsidP="00246D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учителя – </w:t>
            </w: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предметники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Разработка и реализация практических семинаров, мастер – классов для педагогов по повышению уровня обучения обучающихся на всех уровнях образования и навыков выполнения экзаменационных работ выпускниками, разработка планов по обеспечению повышения качества образования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Реализация в 2020 -2021учебном году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 ШМО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репетиционных экзаменах по предметам: «Математика (профильный уровень)», «русский язык» и др. предметы (по выбору) в 11-м классе. 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Ноябрь, декабрь 2020г., январь, февраль 2021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246D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246D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Классный руководитель 11-го класса,</w:t>
            </w:r>
          </w:p>
          <w:p w:rsidR="003F7CC8" w:rsidRPr="007454D4" w:rsidRDefault="003F7CC8" w:rsidP="00246D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учителя – предметники 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Разработка методических рекомендаций для учителей предметников, классного руководителя, по проблемам психологической подготовки выпускников к ГИА 2021г.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Сентябрь – ноябрь 2020г.</w:t>
            </w: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Педагог – психолог (по договору с базовой школой)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9571" w:type="dxa"/>
            <w:gridSpan w:val="4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3. Нормативное правовое сопровождение ГИА-2020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1.Изучение нормативно – правовых документов, регламентирующих и обеспечивающих деятельность организационных структур по проведению ГИА-2021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246D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 ШМО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учителя – предметники,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2.Приведение нормативной правовой документации школьного уровня в соответствии с федеральными, региональными и муниципальными документами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DC7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Своевременное информирование участников ГИА, их родителей (законных представителей) с документами федерального, регионального, муниципального уровней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DC7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9571" w:type="dxa"/>
            <w:gridSpan w:val="4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4.Подготовка лиц, привлекаемых к проведению ГИА-2021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Участие в региональных, муниципальных совещаниях, </w:t>
            </w: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семинарах, организованных региональными и муниципальными органами власти, осуществляющими управление в сфере образования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течение 2020-2021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2418" w:type="dxa"/>
          </w:tcPr>
          <w:p w:rsidR="003F7CC8" w:rsidRPr="007454D4" w:rsidRDefault="003F7CC8" w:rsidP="00DC7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учителя – предметники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Классные руководители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Контроль прохождения обучения лиц, привлекаемых к проведению ГИА 2021г. Из числа педагогов школы: члены ГЭК, руководители ППЭ, организаторы ППЭ, технических специалистов, членов конфликтной комиссии, экспертов предметных комиссий 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графику 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DC7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5. Организация и проведение заседаний методических объединений по вопросам повышения качества преподавания учебных предметов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Руководитель ШМО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информационно – разъяснительной работы по процедуре проведения ГИА 2021г. 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DC7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Обучение лиц, претендующих на позиции общественных наблюдателей, из числа родителей (законных представителей) школы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2020 -2021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DC7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9571" w:type="dxa"/>
            <w:gridSpan w:val="4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5.Организационное сопровождение ГИА – 2021 г.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Сбор предварительной информации о выборности предметов ГИА -11 в 2021 году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Октябрь – декабрь 2020г.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организации обучения участников ГИА по технологии проведения ГИА, по правилам заполнения бланков ЕГЭ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DC7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учител</w:t>
            </w:r>
            <w:proofErr w:type="gram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я-</w:t>
            </w:r>
            <w:proofErr w:type="gram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информации о допуске обучающихся к прохождению ГИА -2021 г. до 01.02.2021г.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до 01.02.2021г.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745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Предоставление в Комитет образования 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информации: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об участниках ГИА- 2021, 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-не </w:t>
            </w:r>
            <w:proofErr w:type="gram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явившихся</w:t>
            </w:r>
            <w:proofErr w:type="gram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экзамен по уважительной причине;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- об участниках ГИА-2021, не завершивших экзамен по уважительной причине;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об участниках ГИА-2021, </w:t>
            </w: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удаленных за нарушение порядка проведения ГИА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период проведения ГИА -2021</w:t>
            </w:r>
          </w:p>
        </w:tc>
        <w:tc>
          <w:tcPr>
            <w:tcW w:w="2418" w:type="dxa"/>
          </w:tcPr>
          <w:p w:rsidR="003F7CC8" w:rsidRPr="007454D4" w:rsidRDefault="003F7CC8" w:rsidP="00745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Подготовка  списков общественных наблюдателей в Комитет по образованию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418" w:type="dxa"/>
          </w:tcPr>
          <w:p w:rsidR="003F7CC8" w:rsidRPr="007454D4" w:rsidRDefault="003F7CC8" w:rsidP="00745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вручения уведомлений участникам ГИА -2021 г. 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Май 2021г.</w:t>
            </w:r>
          </w:p>
        </w:tc>
        <w:tc>
          <w:tcPr>
            <w:tcW w:w="2418" w:type="dxa"/>
          </w:tcPr>
          <w:p w:rsidR="003F7CC8" w:rsidRPr="007454D4" w:rsidRDefault="003F7CC8" w:rsidP="00745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Классный руководитель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9571" w:type="dxa"/>
            <w:gridSpan w:val="4"/>
          </w:tcPr>
          <w:p w:rsidR="003F7CC8" w:rsidRPr="007454D4" w:rsidRDefault="003F7CC8" w:rsidP="00CA32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6.Информационное обеспечение ГИА-2021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- классных</w:t>
            </w:r>
            <w:proofErr w:type="gram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общешкольных родительских собраний по вопросу проведения ГИА -2021г.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- индивидуальной работы, консультаций с родителями (законными представителями) участников ГИА-2021г.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Классный руководитель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ознакомления с порядком проведения ГИА: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- выпускников текущего года;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- общественных наблюдателей.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745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ознакомления участников ГИА: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- с полученными ими результатами ГИА;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- с решением ГЭК;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- с решением конфликтной комиссии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период проведения ГИА -2021 по графику</w:t>
            </w:r>
          </w:p>
        </w:tc>
        <w:tc>
          <w:tcPr>
            <w:tcW w:w="2418" w:type="dxa"/>
          </w:tcPr>
          <w:p w:rsidR="003F7CC8" w:rsidRPr="007454D4" w:rsidRDefault="003F7CC8" w:rsidP="00745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работы телефона «Горячей линии» по вопросам организации и проведения ГИА -2021</w:t>
            </w: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 учебного года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</w:tcPr>
          <w:p w:rsidR="003F7CC8" w:rsidRPr="007454D4" w:rsidRDefault="003F7CC8" w:rsidP="00745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Таньжина</w:t>
            </w:r>
            <w:proofErr w:type="spellEnd"/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С.А.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F7CC8" w:rsidRPr="007454D4">
        <w:tc>
          <w:tcPr>
            <w:tcW w:w="484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7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Размещение информации по вопросам подготовки и проведения ГИА -2021 на официальном сайте школы, информационном стенде школы, классных уголках. 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В течение 2020-2021учебного года</w:t>
            </w:r>
          </w:p>
        </w:tc>
        <w:tc>
          <w:tcPr>
            <w:tcW w:w="2418" w:type="dxa"/>
          </w:tcPr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за школьный сайт Аксёнов И.В.</w:t>
            </w:r>
          </w:p>
          <w:p w:rsidR="003F7CC8" w:rsidRPr="007454D4" w:rsidRDefault="003F7CC8" w:rsidP="00CA324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454D4">
              <w:rPr>
                <w:rFonts w:ascii="Arial" w:hAnsi="Arial" w:cs="Arial"/>
                <w:sz w:val="24"/>
                <w:szCs w:val="24"/>
                <w:lang w:eastAsia="ru-RU"/>
              </w:rPr>
              <w:t>Учителя предметники.</w:t>
            </w:r>
          </w:p>
        </w:tc>
      </w:tr>
    </w:tbl>
    <w:p w:rsidR="003F7CC8" w:rsidRPr="007454D4" w:rsidRDefault="003F7CC8" w:rsidP="00BA1FF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F7CC8" w:rsidRPr="007454D4" w:rsidRDefault="003F7CC8" w:rsidP="00BA1FF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F7CC8" w:rsidRPr="007454D4" w:rsidRDefault="003F7CC8" w:rsidP="00BA1FF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3F7CC8" w:rsidRPr="007454D4" w:rsidSect="00F2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575"/>
    <w:rsid w:val="000378F6"/>
    <w:rsid w:val="000573CC"/>
    <w:rsid w:val="00246DE1"/>
    <w:rsid w:val="003560C0"/>
    <w:rsid w:val="003B0FDA"/>
    <w:rsid w:val="003F7CC8"/>
    <w:rsid w:val="004922C8"/>
    <w:rsid w:val="00506537"/>
    <w:rsid w:val="005A218B"/>
    <w:rsid w:val="006B16A9"/>
    <w:rsid w:val="00704C17"/>
    <w:rsid w:val="00725DCE"/>
    <w:rsid w:val="007454D4"/>
    <w:rsid w:val="008B4879"/>
    <w:rsid w:val="008F6183"/>
    <w:rsid w:val="00961BAC"/>
    <w:rsid w:val="009B7F87"/>
    <w:rsid w:val="00AE23AA"/>
    <w:rsid w:val="00B3311A"/>
    <w:rsid w:val="00B51EB2"/>
    <w:rsid w:val="00BA1FF5"/>
    <w:rsid w:val="00BD4FEF"/>
    <w:rsid w:val="00BE6606"/>
    <w:rsid w:val="00C501FB"/>
    <w:rsid w:val="00CA3245"/>
    <w:rsid w:val="00CB71FE"/>
    <w:rsid w:val="00CD7575"/>
    <w:rsid w:val="00CF42F5"/>
    <w:rsid w:val="00DC7995"/>
    <w:rsid w:val="00F17C7D"/>
    <w:rsid w:val="00F27DAB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757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F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F7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858</Words>
  <Characters>6161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chkola 2</dc:creator>
  <cp:keywords/>
  <dc:description/>
  <cp:lastModifiedBy>ВСОШ</cp:lastModifiedBy>
  <cp:revision>5</cp:revision>
  <cp:lastPrinted>2019-10-11T08:21:00Z</cp:lastPrinted>
  <dcterms:created xsi:type="dcterms:W3CDTF">2019-10-12T04:20:00Z</dcterms:created>
  <dcterms:modified xsi:type="dcterms:W3CDTF">2020-10-08T03:50:00Z</dcterms:modified>
</cp:coreProperties>
</file>