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FC" w:rsidRPr="004B7D9F" w:rsidRDefault="00306BFC" w:rsidP="00306BFC">
      <w:pPr>
        <w:rPr>
          <w:rFonts w:ascii="Times New Roman" w:hAnsi="Times New Roman" w:cs="Times New Roman"/>
        </w:rPr>
      </w:pPr>
      <w:r w:rsidRPr="004B7D9F">
        <w:rPr>
          <w:rFonts w:ascii="Times New Roman" w:hAnsi="Times New Roman" w:cs="Times New Roman"/>
        </w:rPr>
        <w:t>Итоги 46 –й городской краеведческой олимпиады</w:t>
      </w:r>
    </w:p>
    <w:p w:rsidR="00306BFC" w:rsidRPr="004B7D9F" w:rsidRDefault="00306BFC" w:rsidP="00306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«Литература</w:t>
      </w:r>
      <w:r w:rsidRPr="004B7D9F">
        <w:rPr>
          <w:rFonts w:ascii="Times New Roman" w:hAnsi="Times New Roman" w:cs="Times New Roman"/>
        </w:rPr>
        <w:t>» старшая группа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Конкурс творческих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78"/>
        <w:gridCol w:w="1763"/>
        <w:gridCol w:w="1557"/>
        <w:gridCol w:w="1551"/>
        <w:gridCol w:w="1567"/>
      </w:tblGrid>
      <w:tr w:rsidR="00306BF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306BF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Маргарита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пансион-84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306BF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Default="00306BFC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Абубакирова</w:t>
            </w:r>
            <w:proofErr w:type="spellEnd"/>
          </w:p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пансион-84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306BF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Елизавета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пансион-84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306BF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7D9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Мария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пансион-84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306BF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Default="00306BFC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FC" w:rsidRPr="004B7D9F" w:rsidRDefault="00306BF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Г.Н.</w:t>
            </w:r>
          </w:p>
        </w:tc>
      </w:tr>
    </w:tbl>
    <w:p w:rsidR="0041779C" w:rsidRDefault="0041779C"/>
    <w:p w:rsidR="00A21BF0" w:rsidRPr="004B7D9F" w:rsidRDefault="00A21BF0" w:rsidP="00A21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«Литература</w:t>
      </w:r>
      <w:r w:rsidR="0036704D">
        <w:rPr>
          <w:rFonts w:ascii="Times New Roman" w:hAnsi="Times New Roman" w:cs="Times New Roman"/>
        </w:rPr>
        <w:t xml:space="preserve">» младшая </w:t>
      </w:r>
      <w:r w:rsidRPr="004B7D9F">
        <w:rPr>
          <w:rFonts w:ascii="Times New Roman" w:hAnsi="Times New Roman" w:cs="Times New Roman"/>
        </w:rPr>
        <w:t xml:space="preserve"> группа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Конкурс творческих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528"/>
        <w:gridCol w:w="2011"/>
        <w:gridCol w:w="1662"/>
        <w:gridCol w:w="1415"/>
        <w:gridCol w:w="1529"/>
      </w:tblGrid>
      <w:tr w:rsidR="00A21BF0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9230DC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C" w:rsidRPr="004B7D9F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C" w:rsidRPr="009230DC" w:rsidRDefault="009230DC" w:rsidP="0041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 Михаил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C" w:rsidRPr="004B7D9F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C" w:rsidRPr="004B7D9F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«Технический»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C" w:rsidRPr="004B7D9F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C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 М.А.</w:t>
            </w:r>
            <w:bookmarkStart w:id="0" w:name="_GoBack"/>
            <w:bookmarkEnd w:id="0"/>
          </w:p>
          <w:p w:rsidR="009230DC" w:rsidRPr="004B7D9F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Л.И.</w:t>
            </w:r>
          </w:p>
        </w:tc>
      </w:tr>
      <w:tr w:rsidR="00A21BF0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9230DC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1BF0" w:rsidRPr="004B7D9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36704D" w:rsidP="00412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Алися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36704D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36704D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36704D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36704D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О.А.</w:t>
            </w:r>
          </w:p>
        </w:tc>
      </w:tr>
      <w:tr w:rsidR="00A21BF0" w:rsidRPr="004B7D9F" w:rsidTr="00412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 w:rsidRPr="004B7D9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Вероника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4B7D9F" w:rsidRDefault="00A21BF0" w:rsidP="0041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А.Ю.</w:t>
            </w:r>
          </w:p>
        </w:tc>
      </w:tr>
    </w:tbl>
    <w:p w:rsidR="00A21BF0" w:rsidRDefault="00A21BF0"/>
    <w:sectPr w:rsidR="00A2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D1"/>
    <w:rsid w:val="001149D1"/>
    <w:rsid w:val="00306BFC"/>
    <w:rsid w:val="0036704D"/>
    <w:rsid w:val="0041779C"/>
    <w:rsid w:val="009230DC"/>
    <w:rsid w:val="00A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2020-05-05T06:03:00Z</dcterms:created>
  <dcterms:modified xsi:type="dcterms:W3CDTF">2020-05-05T16:24:00Z</dcterms:modified>
</cp:coreProperties>
</file>