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39" w:rsidRDefault="000E0B39" w:rsidP="00A3648C">
      <w:pPr>
        <w:pStyle w:val="10"/>
        <w:keepNext/>
        <w:keepLines/>
        <w:shd w:val="clear" w:color="auto" w:fill="auto"/>
        <w:spacing w:line="276" w:lineRule="auto"/>
        <w:jc w:val="left"/>
        <w:rPr>
          <w:rFonts w:ascii="Tahoma" w:hAnsi="Tahoma" w:cs="Tahoma"/>
          <w:b/>
          <w:color w:val="FF0000"/>
          <w:sz w:val="72"/>
          <w:szCs w:val="72"/>
        </w:rPr>
      </w:pPr>
      <w:r w:rsidRPr="000E0B39"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drawing>
          <wp:inline distT="0" distB="0" distL="0" distR="0">
            <wp:extent cx="6946526" cy="940253"/>
            <wp:effectExtent l="19050" t="0" r="6724" b="0"/>
            <wp:docPr id="11" name="Рисунок 1" descr="шапка_ки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пка_кивы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565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48C" w:rsidRPr="007F2E90" w:rsidRDefault="00B643A5" w:rsidP="00A3648C">
      <w:pPr>
        <w:pStyle w:val="10"/>
        <w:keepNext/>
        <w:keepLines/>
        <w:shd w:val="clear" w:color="auto" w:fill="auto"/>
        <w:spacing w:line="276" w:lineRule="auto"/>
        <w:jc w:val="left"/>
        <w:rPr>
          <w:rFonts w:ascii="Tahoma" w:hAnsi="Tahoma" w:cs="Tahoma"/>
          <w:b/>
          <w:color w:val="FF0000"/>
          <w:sz w:val="72"/>
          <w:szCs w:val="72"/>
        </w:rPr>
      </w:pP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group id="_x0000_s1037" style="position:absolute;margin-left:376.3pt;margin-top:23.5pt;width:179.3pt;height:147.3pt;z-index:251670015" coordorigin="8569,2758" coordsize="3050,2496">
  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<v:stroke joinstyle="miter"/>
              <v:formulas>
                <v:f eqn="sum 10800 0 #0"/>
                <v:f eqn="prod @0 32138 32768"/>
                <v:f eqn="prod @0 6393 32768"/>
                <v:f eqn="prod @0 27246 32768"/>
                <v:f eqn="prod @0 18205 32768"/>
                <v:f eqn="sum @1 10800 0"/>
                <v:f eqn="sum @2 10800 0"/>
                <v:f eqn="sum @3 10800 0"/>
                <v:f eqn="sum @4 10800 0"/>
                <v:f eqn="sum 10800 0 @1"/>
                <v:f eqn="sum 10800 0 @2"/>
                <v:f eqn="sum 10800 0 @3"/>
                <v:f eqn="sum 10800 0 @4"/>
                <v:f eqn="prod @0 23170 32768"/>
                <v:f eqn="sum @13 10800 0"/>
                <v:f eqn="sum 10800 0 @13"/>
              </v:formulas>
              <v:path gradientshapeok="t" o:connecttype="rect" textboxrect="@15,@15,@14,@14"/>
              <v:handles>
                <v:h position="#0,center" xrange="0,10800"/>
              </v:handles>
            </v:shapetype>
            <v:shape id="_x0000_s1027" type="#_x0000_t59" style="position:absolute;left:8569;top:2758;width:3050;height:2496" o:regroupid="1" fillcolor="red" strokecolor="red">
              <v:textbox style="mso-rotate-with-shape: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8972;top:3309;width:2477;height:1779" o:regroupid="1" filled="f" stroked="f">
              <v:textbox style="mso-rotate-with-shape:t">
                <w:txbxContent>
                  <w:p w:rsidR="00A3648C" w:rsidRDefault="00A3648C" w:rsidP="00A3648C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B675CE">
                      <w:rPr>
                        <w:b/>
                        <w:color w:val="FFFFFF"/>
                        <w:sz w:val="48"/>
                        <w:szCs w:val="48"/>
                      </w:rPr>
                      <w:t>Цена:</w:t>
                    </w:r>
                  </w:p>
                  <w:p w:rsidR="00B643A5" w:rsidRPr="00B675CE" w:rsidRDefault="00B643A5" w:rsidP="00A3648C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>
                      <w:rPr>
                        <w:b/>
                        <w:color w:val="FFFFFF"/>
                        <w:sz w:val="48"/>
                        <w:szCs w:val="48"/>
                      </w:rPr>
                      <w:t>розница</w:t>
                    </w:r>
                  </w:p>
                  <w:p w:rsidR="00A3648C" w:rsidRPr="00B675CE" w:rsidRDefault="00A3648C" w:rsidP="00A3648C">
                    <w:pPr>
                      <w:jc w:val="center"/>
                      <w:rPr>
                        <w:b/>
                        <w:color w:val="FFFFFF"/>
                        <w:sz w:val="48"/>
                        <w:szCs w:val="48"/>
                      </w:rPr>
                    </w:pPr>
                    <w:r w:rsidRPr="00B675CE">
                      <w:rPr>
                        <w:b/>
                        <w:color w:val="FFFFFF"/>
                        <w:sz w:val="48"/>
                        <w:szCs w:val="48"/>
                      </w:rPr>
                      <w:t>2000 руб.</w:t>
                    </w:r>
                  </w:p>
                </w:txbxContent>
              </v:textbox>
            </v:shape>
          </v:group>
        </w:pict>
      </w: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shape id="_x0000_s1030" type="#_x0000_t202" style="position:absolute;margin-left:165.7pt;margin-top:3.3pt;width:371.3pt;height:76.85pt;z-index:251664384" filled="f" stroked="f">
            <v:textbox>
              <w:txbxContent>
                <w:p w:rsidR="007F2E90" w:rsidRPr="00305122" w:rsidRDefault="009156EB" w:rsidP="007F2E90">
                  <w:pPr>
                    <w:pStyle w:val="10"/>
                    <w:keepNext/>
                    <w:keepLines/>
                    <w:shd w:val="clear" w:color="auto" w:fill="auto"/>
                    <w:spacing w:line="276" w:lineRule="auto"/>
                    <w:jc w:val="left"/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</w:pPr>
                  <w:r w:rsidRPr="0030512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ПРИТОЧНЫЙ КЛАПАН </w:t>
                  </w:r>
                  <w:r w:rsidR="007F2E90" w:rsidRPr="0030512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>С ФИЛЬТРОМ</w:t>
                  </w:r>
                  <w:r w:rsidRPr="00305122">
                    <w:rPr>
                      <w:rFonts w:ascii="Arial" w:hAnsi="Arial" w:cs="Arial"/>
                      <w:b/>
                      <w:color w:val="000000"/>
                      <w:sz w:val="32"/>
                      <w:szCs w:val="32"/>
                    </w:rPr>
                    <w:t xml:space="preserve"> (ПРОВЕТРИВАТЕЛЬ)</w:t>
                  </w:r>
                </w:p>
                <w:p w:rsidR="007F2E90" w:rsidRPr="009156EB" w:rsidRDefault="007F2E90">
                  <w:pPr>
                    <w:rPr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 w:rsidR="00A3648C" w:rsidRPr="007F2E90">
        <w:rPr>
          <w:rFonts w:ascii="Tahoma" w:hAnsi="Tahoma" w:cs="Tahoma"/>
          <w:b/>
          <w:color w:val="FF0000"/>
          <w:sz w:val="72"/>
          <w:szCs w:val="72"/>
        </w:rPr>
        <w:t xml:space="preserve">КИВ-125 </w:t>
      </w:r>
      <w:bookmarkStart w:id="0" w:name="bookmark0"/>
    </w:p>
    <w:p w:rsidR="00A3648C" w:rsidRDefault="00F53286" w:rsidP="00A3648C">
      <w:pPr>
        <w:pStyle w:val="10"/>
        <w:keepNext/>
        <w:keepLines/>
        <w:shd w:val="clear" w:color="auto" w:fill="auto"/>
        <w:spacing w:line="276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24130</wp:posOffset>
            </wp:positionV>
            <wp:extent cx="3127375" cy="2218690"/>
            <wp:effectExtent l="19050" t="0" r="0" b="0"/>
            <wp:wrapNone/>
            <wp:docPr id="5" name="Рисунок 5" descr="C:\Users\A6E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6E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477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2218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48C" w:rsidRDefault="00F53286" w:rsidP="00A3648C">
      <w:pPr>
        <w:pStyle w:val="10"/>
        <w:keepNext/>
        <w:keepLines/>
        <w:shd w:val="clear" w:color="auto" w:fill="auto"/>
        <w:spacing w:line="276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67310</wp:posOffset>
            </wp:positionV>
            <wp:extent cx="1760855" cy="1976120"/>
            <wp:effectExtent l="19050" t="0" r="0" b="0"/>
            <wp:wrapNone/>
            <wp:docPr id="3" name="Рисунок 2" descr="C:\Users\A6E5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6E5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r="67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55" cy="197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648C" w:rsidRDefault="00A3648C" w:rsidP="00A3648C">
      <w:pPr>
        <w:pStyle w:val="10"/>
        <w:keepNext/>
        <w:keepLines/>
        <w:shd w:val="clear" w:color="auto" w:fill="auto"/>
        <w:spacing w:line="276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A3648C" w:rsidRDefault="00A3648C" w:rsidP="00A3648C">
      <w:pPr>
        <w:pStyle w:val="10"/>
        <w:keepNext/>
        <w:keepLines/>
        <w:shd w:val="clear" w:color="auto" w:fill="auto"/>
        <w:spacing w:line="276" w:lineRule="auto"/>
        <w:jc w:val="left"/>
        <w:rPr>
          <w:rFonts w:ascii="Arial" w:hAnsi="Arial" w:cs="Arial"/>
          <w:b/>
          <w:color w:val="000000"/>
          <w:sz w:val="24"/>
          <w:szCs w:val="24"/>
        </w:rPr>
      </w:pPr>
    </w:p>
    <w:p w:rsidR="00A3648C" w:rsidRDefault="00A3648C" w:rsidP="00A3648C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A3648C" w:rsidRDefault="00A3648C" w:rsidP="00A3648C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A3648C" w:rsidRDefault="00A3648C" w:rsidP="00A3648C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A3648C" w:rsidRPr="00AE380B" w:rsidRDefault="00A3648C" w:rsidP="00A3648C">
      <w:pPr>
        <w:pStyle w:val="10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b/>
          <w:color w:val="000000"/>
        </w:rPr>
      </w:pPr>
    </w:p>
    <w:p w:rsidR="009156EB" w:rsidRDefault="009156EB" w:rsidP="00A3648C">
      <w:pPr>
        <w:pStyle w:val="10"/>
        <w:keepNext/>
        <w:keepLines/>
        <w:spacing w:line="240" w:lineRule="auto"/>
        <w:rPr>
          <w:rFonts w:ascii="Arial" w:hAnsi="Arial" w:cs="Arial"/>
          <w:b/>
          <w:color w:val="000000"/>
        </w:rPr>
      </w:pPr>
    </w:p>
    <w:p w:rsidR="009156EB" w:rsidRDefault="009156EB" w:rsidP="00A3648C">
      <w:pPr>
        <w:pStyle w:val="10"/>
        <w:keepNext/>
        <w:keepLines/>
        <w:spacing w:line="240" w:lineRule="auto"/>
        <w:rPr>
          <w:rFonts w:ascii="Arial" w:hAnsi="Arial" w:cs="Arial"/>
          <w:b/>
          <w:color w:val="000000"/>
        </w:rPr>
      </w:pPr>
    </w:p>
    <w:p w:rsidR="009156EB" w:rsidRDefault="009156EB" w:rsidP="00A3648C">
      <w:pPr>
        <w:pStyle w:val="10"/>
        <w:keepNext/>
        <w:keepLines/>
        <w:spacing w:line="240" w:lineRule="auto"/>
        <w:rPr>
          <w:rFonts w:ascii="Arial" w:hAnsi="Arial" w:cs="Arial"/>
          <w:b/>
          <w:color w:val="000000"/>
        </w:rPr>
      </w:pPr>
    </w:p>
    <w:p w:rsidR="009156EB" w:rsidRDefault="009156EB" w:rsidP="00A3648C">
      <w:pPr>
        <w:pStyle w:val="10"/>
        <w:keepNext/>
        <w:keepLines/>
        <w:spacing w:line="240" w:lineRule="auto"/>
        <w:rPr>
          <w:rFonts w:ascii="Arial" w:hAnsi="Arial" w:cs="Arial"/>
          <w:b/>
          <w:color w:val="000000"/>
        </w:rPr>
      </w:pPr>
    </w:p>
    <w:p w:rsidR="009156EB" w:rsidRDefault="009156EB" w:rsidP="00A3648C">
      <w:pPr>
        <w:pStyle w:val="10"/>
        <w:keepNext/>
        <w:keepLines/>
        <w:spacing w:line="240" w:lineRule="auto"/>
        <w:rPr>
          <w:rFonts w:ascii="Arial" w:hAnsi="Arial" w:cs="Arial"/>
          <w:b/>
          <w:color w:val="000000"/>
        </w:rPr>
      </w:pPr>
      <w:bookmarkStart w:id="1" w:name="_GoBack"/>
      <w:bookmarkEnd w:id="1"/>
    </w:p>
    <w:p w:rsidR="009156EB" w:rsidRPr="00305122" w:rsidRDefault="009156EB" w:rsidP="009156EB">
      <w:pPr>
        <w:pStyle w:val="10"/>
        <w:keepNext/>
        <w:keepLines/>
        <w:spacing w:line="276" w:lineRule="auto"/>
        <w:jc w:val="left"/>
        <w:rPr>
          <w:rFonts w:ascii="Arial" w:hAnsi="Arial" w:cs="Arial"/>
          <w:color w:val="000000"/>
          <w:sz w:val="26"/>
          <w:szCs w:val="26"/>
        </w:rPr>
      </w:pPr>
      <w:r w:rsidRPr="00535C52">
        <w:rPr>
          <w:rFonts w:ascii="Arial" w:hAnsi="Arial" w:cs="Arial"/>
          <w:b/>
          <w:color w:val="0070C0"/>
          <w:sz w:val="26"/>
          <w:szCs w:val="26"/>
        </w:rPr>
        <w:t>ПРИТОЧНЫЙ КЛАПАН</w:t>
      </w:r>
      <w:r w:rsidRPr="00305122">
        <w:rPr>
          <w:rFonts w:ascii="Arial" w:hAnsi="Arial" w:cs="Arial"/>
          <w:color w:val="000000"/>
          <w:sz w:val="26"/>
          <w:szCs w:val="26"/>
        </w:rPr>
        <w:t xml:space="preserve"> – механическое устройство, не требует </w:t>
      </w:r>
      <w:proofErr w:type="spellStart"/>
      <w:r w:rsidRPr="00305122">
        <w:rPr>
          <w:rFonts w:ascii="Arial" w:hAnsi="Arial" w:cs="Arial"/>
          <w:color w:val="000000"/>
          <w:sz w:val="26"/>
          <w:szCs w:val="26"/>
        </w:rPr>
        <w:t>электрозатрат</w:t>
      </w:r>
      <w:proofErr w:type="spellEnd"/>
      <w:r w:rsidRPr="00305122">
        <w:rPr>
          <w:rFonts w:ascii="Arial" w:hAnsi="Arial" w:cs="Arial"/>
          <w:color w:val="000000"/>
          <w:sz w:val="26"/>
          <w:szCs w:val="26"/>
        </w:rPr>
        <w:t xml:space="preserve">! Работает на приток свежего воздуха в помещение. </w:t>
      </w:r>
    </w:p>
    <w:p w:rsidR="009156EB" w:rsidRPr="00F53286" w:rsidRDefault="009156EB" w:rsidP="009156EB">
      <w:pPr>
        <w:pStyle w:val="10"/>
        <w:keepNext/>
        <w:keepLines/>
        <w:spacing w:line="276" w:lineRule="auto"/>
        <w:jc w:val="left"/>
        <w:rPr>
          <w:rFonts w:ascii="Arial" w:hAnsi="Arial" w:cs="Arial"/>
          <w:color w:val="000000"/>
          <w:sz w:val="16"/>
          <w:szCs w:val="16"/>
        </w:rPr>
      </w:pPr>
    </w:p>
    <w:p w:rsidR="00A3648C" w:rsidRPr="00305122" w:rsidRDefault="009156EB" w:rsidP="009156EB">
      <w:pPr>
        <w:pStyle w:val="10"/>
        <w:keepNext/>
        <w:keepLines/>
        <w:spacing w:line="276" w:lineRule="auto"/>
        <w:jc w:val="left"/>
        <w:rPr>
          <w:rFonts w:ascii="Arial" w:hAnsi="Arial" w:cs="Arial"/>
          <w:b/>
          <w:color w:val="000000"/>
          <w:sz w:val="26"/>
          <w:szCs w:val="26"/>
        </w:rPr>
      </w:pPr>
      <w:proofErr w:type="gramStart"/>
      <w:r w:rsidRPr="00535C52">
        <w:rPr>
          <w:rFonts w:ascii="Arial" w:hAnsi="Arial" w:cs="Arial"/>
          <w:b/>
          <w:color w:val="0070C0"/>
          <w:sz w:val="26"/>
          <w:szCs w:val="26"/>
        </w:rPr>
        <w:t>ПРЕДНАЗНАЧЕН</w:t>
      </w:r>
      <w:proofErr w:type="gramEnd"/>
      <w:r w:rsidRPr="00535C52">
        <w:rPr>
          <w:rFonts w:ascii="Arial" w:hAnsi="Arial" w:cs="Arial"/>
          <w:b/>
          <w:color w:val="0070C0"/>
          <w:sz w:val="26"/>
          <w:szCs w:val="26"/>
        </w:rPr>
        <w:t xml:space="preserve"> для</w:t>
      </w:r>
      <w:r w:rsidR="00A3648C" w:rsidRPr="00535C52">
        <w:rPr>
          <w:rFonts w:ascii="Arial" w:hAnsi="Arial" w:cs="Arial"/>
          <w:b/>
          <w:color w:val="0070C0"/>
          <w:sz w:val="26"/>
          <w:szCs w:val="26"/>
        </w:rPr>
        <w:t>:</w:t>
      </w:r>
      <w:r w:rsidRPr="00305122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A3648C" w:rsidRPr="00305122">
        <w:rPr>
          <w:rFonts w:ascii="Arial" w:hAnsi="Arial" w:cs="Arial"/>
          <w:b/>
          <w:color w:val="000000"/>
          <w:sz w:val="26"/>
          <w:szCs w:val="26"/>
        </w:rPr>
        <w:t>квартир,</w:t>
      </w:r>
      <w:r w:rsidRPr="00305122">
        <w:rPr>
          <w:rFonts w:ascii="Arial" w:hAnsi="Arial" w:cs="Arial"/>
          <w:b/>
          <w:color w:val="000000"/>
          <w:sz w:val="26"/>
          <w:szCs w:val="26"/>
        </w:rPr>
        <w:t xml:space="preserve"> коттеджей, д/</w:t>
      </w:r>
      <w:r w:rsidR="00A3648C" w:rsidRPr="00305122">
        <w:rPr>
          <w:rFonts w:ascii="Arial" w:hAnsi="Arial" w:cs="Arial"/>
          <w:b/>
          <w:color w:val="000000"/>
          <w:sz w:val="26"/>
          <w:szCs w:val="26"/>
        </w:rPr>
        <w:t>садов, школ и др.</w:t>
      </w:r>
    </w:p>
    <w:p w:rsidR="00A3648C" w:rsidRDefault="00A3648C" w:rsidP="009156EB">
      <w:pPr>
        <w:pStyle w:val="10"/>
        <w:keepNext/>
        <w:keepLines/>
        <w:shd w:val="clear" w:color="auto" w:fill="auto"/>
        <w:spacing w:line="276" w:lineRule="auto"/>
        <w:jc w:val="left"/>
        <w:rPr>
          <w:rFonts w:ascii="Arial" w:hAnsi="Arial" w:cs="Arial"/>
          <w:b/>
          <w:color w:val="000000"/>
          <w:sz w:val="26"/>
          <w:szCs w:val="26"/>
        </w:rPr>
      </w:pPr>
      <w:r w:rsidRPr="00535C52">
        <w:rPr>
          <w:rFonts w:ascii="Arial" w:hAnsi="Arial" w:cs="Arial"/>
          <w:b/>
          <w:color w:val="0070C0"/>
          <w:sz w:val="26"/>
          <w:szCs w:val="26"/>
        </w:rPr>
        <w:t>РАСХОД ВОЗДУХА</w:t>
      </w:r>
      <w:r w:rsidRPr="00305122">
        <w:rPr>
          <w:rFonts w:ascii="Arial" w:hAnsi="Arial" w:cs="Arial"/>
          <w:b/>
          <w:color w:val="000000"/>
          <w:sz w:val="26"/>
          <w:szCs w:val="26"/>
        </w:rPr>
        <w:t xml:space="preserve"> до 50 м</w:t>
      </w:r>
      <w:r w:rsidRPr="00305122">
        <w:rPr>
          <w:rFonts w:ascii="Arial" w:hAnsi="Arial" w:cs="Arial"/>
          <w:b/>
          <w:color w:val="000000"/>
          <w:sz w:val="26"/>
          <w:szCs w:val="26"/>
          <w:vertAlign w:val="superscript"/>
        </w:rPr>
        <w:t>3</w:t>
      </w:r>
      <w:r w:rsidRPr="00305122">
        <w:rPr>
          <w:rFonts w:ascii="Arial" w:hAnsi="Arial" w:cs="Arial"/>
          <w:b/>
          <w:color w:val="000000"/>
          <w:sz w:val="26"/>
          <w:szCs w:val="26"/>
        </w:rPr>
        <w:t xml:space="preserve">/ч </w:t>
      </w:r>
    </w:p>
    <w:p w:rsidR="00305122" w:rsidRPr="00F53286" w:rsidRDefault="00305122" w:rsidP="009156EB">
      <w:pPr>
        <w:pStyle w:val="10"/>
        <w:keepNext/>
        <w:keepLines/>
        <w:shd w:val="clear" w:color="auto" w:fill="auto"/>
        <w:spacing w:line="276" w:lineRule="auto"/>
        <w:jc w:val="left"/>
        <w:rPr>
          <w:rFonts w:ascii="Arial" w:hAnsi="Arial" w:cs="Arial"/>
          <w:b/>
          <w:color w:val="000000"/>
          <w:sz w:val="16"/>
          <w:szCs w:val="16"/>
        </w:rPr>
      </w:pPr>
    </w:p>
    <w:bookmarkEnd w:id="0"/>
    <w:p w:rsidR="00A3648C" w:rsidRPr="00305122" w:rsidRDefault="00A3648C" w:rsidP="009156EB">
      <w:pPr>
        <w:pStyle w:val="21"/>
        <w:shd w:val="clear" w:color="auto" w:fill="auto"/>
        <w:spacing w:line="276" w:lineRule="auto"/>
        <w:jc w:val="left"/>
        <w:rPr>
          <w:rFonts w:ascii="Arial" w:hAnsi="Arial" w:cs="Arial"/>
          <w:sz w:val="26"/>
          <w:szCs w:val="26"/>
        </w:rPr>
      </w:pPr>
      <w:r w:rsidRPr="00305122">
        <w:rPr>
          <w:rFonts w:ascii="Arial" w:hAnsi="Arial" w:cs="Arial"/>
          <w:color w:val="000000"/>
          <w:sz w:val="26"/>
          <w:szCs w:val="26"/>
        </w:rPr>
        <w:t>Регулировка интенсивности подачи воздуха осуществляется 2-мя способами:</w:t>
      </w:r>
    </w:p>
    <w:p w:rsidR="00A3648C" w:rsidRPr="00305122" w:rsidRDefault="00A3648C" w:rsidP="009156EB">
      <w:pPr>
        <w:pStyle w:val="4"/>
        <w:numPr>
          <w:ilvl w:val="0"/>
          <w:numId w:val="1"/>
        </w:numPr>
        <w:shd w:val="clear" w:color="auto" w:fill="auto"/>
        <w:tabs>
          <w:tab w:val="left" w:pos="402"/>
        </w:tabs>
        <w:spacing w:line="276" w:lineRule="auto"/>
        <w:ind w:firstLine="0"/>
        <w:jc w:val="left"/>
        <w:rPr>
          <w:rFonts w:ascii="Arial" w:hAnsi="Arial" w:cs="Arial"/>
          <w:sz w:val="26"/>
          <w:szCs w:val="26"/>
        </w:rPr>
      </w:pPr>
      <w:r w:rsidRPr="00305122">
        <w:rPr>
          <w:rStyle w:val="11"/>
          <w:rFonts w:ascii="Arial" w:hAnsi="Arial" w:cs="Arial"/>
          <w:sz w:val="26"/>
          <w:szCs w:val="26"/>
        </w:rPr>
        <w:t xml:space="preserve">за </w:t>
      </w:r>
      <w:r w:rsidRPr="00305122">
        <w:rPr>
          <w:rStyle w:val="2"/>
          <w:rFonts w:ascii="Arial" w:hAnsi="Arial" w:cs="Arial"/>
          <w:sz w:val="26"/>
          <w:szCs w:val="26"/>
        </w:rPr>
        <w:t xml:space="preserve">счёт </w:t>
      </w:r>
      <w:r w:rsidRPr="00305122">
        <w:rPr>
          <w:rStyle w:val="11"/>
          <w:rFonts w:ascii="Arial" w:hAnsi="Arial" w:cs="Arial"/>
          <w:sz w:val="26"/>
          <w:szCs w:val="26"/>
        </w:rPr>
        <w:t>использования ручки переключения рабочих режимов:</w:t>
      </w:r>
    </w:p>
    <w:p w:rsidR="00147B38" w:rsidRPr="00305122" w:rsidRDefault="00B643A5" w:rsidP="009156EB">
      <w:pPr>
        <w:pStyle w:val="4"/>
        <w:numPr>
          <w:ilvl w:val="0"/>
          <w:numId w:val="1"/>
        </w:numPr>
        <w:shd w:val="clear" w:color="auto" w:fill="auto"/>
        <w:tabs>
          <w:tab w:val="left" w:pos="402"/>
        </w:tabs>
        <w:spacing w:line="276" w:lineRule="auto"/>
        <w:ind w:firstLine="0"/>
        <w:jc w:val="left"/>
        <w:rPr>
          <w:rStyle w:val="11"/>
          <w:color w:val="auto"/>
          <w:sz w:val="26"/>
          <w:szCs w:val="26"/>
          <w:shd w:val="clear" w:color="auto" w:fill="auto"/>
        </w:rPr>
      </w:pP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shape id="_x0000_s1035" type="#_x0000_t59" style="position:absolute;left:0;text-align:left;margin-left:.55pt;margin-top:14.35pt;width:171.55pt;height:105.9pt;z-index:251670528" fillcolor="red" strokecolor="red">
            <v:textbox style="mso-rotate-with-shape:t"/>
          </v:shape>
        </w:pict>
      </w:r>
      <w:r w:rsidR="00A3648C" w:rsidRPr="00305122">
        <w:rPr>
          <w:rStyle w:val="11"/>
          <w:rFonts w:ascii="Arial" w:hAnsi="Arial" w:cs="Arial"/>
          <w:sz w:val="26"/>
          <w:szCs w:val="26"/>
        </w:rPr>
        <w:t>благодаря специальному шнуру (если система установлена слишком высоко).</w:t>
      </w:r>
    </w:p>
    <w:p w:rsidR="00305122" w:rsidRPr="00305122" w:rsidRDefault="00305122" w:rsidP="00305122">
      <w:pPr>
        <w:pStyle w:val="4"/>
        <w:shd w:val="clear" w:color="auto" w:fill="auto"/>
        <w:tabs>
          <w:tab w:val="left" w:pos="402"/>
        </w:tabs>
        <w:spacing w:line="276" w:lineRule="auto"/>
        <w:ind w:firstLine="0"/>
        <w:jc w:val="left"/>
        <w:rPr>
          <w:rStyle w:val="11"/>
          <w:rFonts w:ascii="Arial" w:hAnsi="Arial" w:cs="Arial"/>
          <w:sz w:val="26"/>
          <w:szCs w:val="26"/>
        </w:rPr>
      </w:pPr>
    </w:p>
    <w:p w:rsidR="00305122" w:rsidRDefault="00B643A5" w:rsidP="00F53286">
      <w:pPr>
        <w:pStyle w:val="4"/>
        <w:shd w:val="clear" w:color="auto" w:fill="auto"/>
        <w:tabs>
          <w:tab w:val="left" w:pos="402"/>
        </w:tabs>
        <w:spacing w:before="200" w:line="276" w:lineRule="auto"/>
        <w:ind w:firstLine="0"/>
        <w:jc w:val="right"/>
        <w:rPr>
          <w:rStyle w:val="11"/>
          <w:rFonts w:ascii="Tahoma" w:hAnsi="Tahoma" w:cs="Tahoma"/>
          <w:b/>
          <w:color w:val="FF0000"/>
          <w:sz w:val="72"/>
          <w:szCs w:val="72"/>
        </w:rPr>
      </w:pPr>
      <w:r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pict>
          <v:shape id="_x0000_s1036" type="#_x0000_t202" style="position:absolute;left:0;text-align:left;margin-left:27pt;margin-top:14.95pt;width:126.05pt;height:32.8pt;z-index:251671552" filled="f" stroked="f">
            <v:textbox style="mso-next-textbox:#_x0000_s1036">
              <w:txbxContent>
                <w:p w:rsidR="00C50254" w:rsidRPr="00535C52" w:rsidRDefault="00535C52">
                  <w:pPr>
                    <w:rPr>
                      <w:b/>
                      <w:color w:val="FFFFFF" w:themeColor="background1"/>
                      <w:sz w:val="40"/>
                      <w:szCs w:val="40"/>
                    </w:rPr>
                  </w:pPr>
                  <w:r w:rsidRPr="00535C52">
                    <w:rPr>
                      <w:b/>
                      <w:color w:val="FFFFFF" w:themeColor="background1"/>
                      <w:sz w:val="40"/>
                      <w:szCs w:val="40"/>
                    </w:rPr>
                    <w:t>НОВИНКА!</w:t>
                  </w:r>
                </w:p>
              </w:txbxContent>
            </v:textbox>
          </v:shape>
        </w:pict>
      </w:r>
      <w:r w:rsidR="00F53286">
        <w:rPr>
          <w:rFonts w:ascii="Tahoma" w:hAnsi="Tahoma" w:cs="Tahoma"/>
          <w:b/>
          <w:noProof/>
          <w:color w:val="FF0000"/>
          <w:sz w:val="72"/>
          <w:szCs w:val="72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728345</wp:posOffset>
            </wp:positionV>
            <wp:extent cx="6771640" cy="1048385"/>
            <wp:effectExtent l="19050" t="0" r="0" b="0"/>
            <wp:wrapNone/>
            <wp:docPr id="14" name="Рисунок 12" descr="K1_katalog_ventart_2017_m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1_katalog_ventart_2017_mart.jpg"/>
                    <pic:cNvPicPr/>
                  </pic:nvPicPr>
                  <pic:blipFill>
                    <a:blip r:embed="rId9" cstate="print"/>
                    <a:srcRect t="9184" b="6042"/>
                    <a:stretch>
                      <a:fillRect/>
                    </a:stretch>
                  </pic:blipFill>
                  <pic:spPr>
                    <a:xfrm>
                      <a:off x="0" y="0"/>
                      <a:ext cx="6771640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05122" w:rsidRPr="00C50254">
        <w:rPr>
          <w:rStyle w:val="11"/>
          <w:rFonts w:ascii="Tahoma" w:hAnsi="Tahoma" w:cs="Tahoma"/>
          <w:b/>
          <w:color w:val="FF0000"/>
          <w:sz w:val="72"/>
          <w:szCs w:val="72"/>
        </w:rPr>
        <w:t>КИВ-К1</w:t>
      </w:r>
    </w:p>
    <w:p w:rsidR="00C50254" w:rsidRPr="00F53286" w:rsidRDefault="00C50254" w:rsidP="00C50254">
      <w:pPr>
        <w:pStyle w:val="4"/>
        <w:shd w:val="clear" w:color="auto" w:fill="auto"/>
        <w:tabs>
          <w:tab w:val="left" w:pos="402"/>
        </w:tabs>
        <w:spacing w:line="276" w:lineRule="auto"/>
        <w:ind w:firstLine="0"/>
        <w:jc w:val="center"/>
        <w:rPr>
          <w:rStyle w:val="11"/>
          <w:rFonts w:ascii="Tahoma" w:hAnsi="Tahoma" w:cs="Tahoma"/>
          <w:b/>
          <w:color w:val="FF0000"/>
          <w:sz w:val="12"/>
          <w:szCs w:val="12"/>
        </w:rPr>
      </w:pPr>
    </w:p>
    <w:p w:rsidR="00F53286" w:rsidRDefault="00F53286" w:rsidP="00C50254">
      <w:pPr>
        <w:pStyle w:val="4"/>
        <w:shd w:val="clear" w:color="auto" w:fill="auto"/>
        <w:tabs>
          <w:tab w:val="left" w:pos="402"/>
        </w:tabs>
        <w:spacing w:line="240" w:lineRule="auto"/>
        <w:ind w:firstLine="0"/>
        <w:jc w:val="left"/>
        <w:rPr>
          <w:rStyle w:val="11"/>
          <w:rFonts w:ascii="Tahoma" w:hAnsi="Tahoma" w:cs="Tahoma"/>
          <w:b/>
          <w:color w:val="FF0000"/>
          <w:sz w:val="72"/>
          <w:szCs w:val="72"/>
          <w:shd w:val="clear" w:color="auto" w:fill="auto"/>
          <w:lang w:val="en-US"/>
        </w:rPr>
      </w:pPr>
    </w:p>
    <w:p w:rsidR="00F53286" w:rsidRDefault="00F53286" w:rsidP="00C50254">
      <w:pPr>
        <w:pStyle w:val="4"/>
        <w:shd w:val="clear" w:color="auto" w:fill="auto"/>
        <w:tabs>
          <w:tab w:val="left" w:pos="402"/>
        </w:tabs>
        <w:spacing w:line="240" w:lineRule="auto"/>
        <w:ind w:firstLine="0"/>
        <w:jc w:val="left"/>
        <w:rPr>
          <w:rStyle w:val="11"/>
          <w:rFonts w:ascii="Tahoma" w:hAnsi="Tahoma" w:cs="Tahoma"/>
          <w:b/>
          <w:color w:val="FF0000"/>
          <w:sz w:val="72"/>
          <w:szCs w:val="72"/>
          <w:shd w:val="clear" w:color="auto" w:fill="auto"/>
          <w:lang w:val="en-US"/>
        </w:rPr>
      </w:pPr>
    </w:p>
    <w:p w:rsidR="0098759D" w:rsidRDefault="00C50254" w:rsidP="00C50254">
      <w:pPr>
        <w:pStyle w:val="4"/>
        <w:shd w:val="clear" w:color="auto" w:fill="auto"/>
        <w:tabs>
          <w:tab w:val="left" w:pos="402"/>
        </w:tabs>
        <w:spacing w:line="240" w:lineRule="auto"/>
        <w:ind w:firstLine="0"/>
        <w:jc w:val="left"/>
        <w:rPr>
          <w:rFonts w:ascii="Arial" w:hAnsi="Arial" w:cs="Arial"/>
          <w:b/>
          <w:color w:val="000000"/>
          <w:sz w:val="26"/>
          <w:szCs w:val="26"/>
        </w:rPr>
      </w:pPr>
      <w:r w:rsidRPr="00535C52">
        <w:rPr>
          <w:rFonts w:ascii="Arial" w:hAnsi="Arial" w:cs="Arial"/>
          <w:b/>
          <w:color w:val="FF0000"/>
          <w:sz w:val="26"/>
          <w:szCs w:val="26"/>
        </w:rPr>
        <w:t>КИВ К</w:t>
      </w:r>
      <w:proofErr w:type="gramStart"/>
      <w:r w:rsidRPr="00535C52">
        <w:rPr>
          <w:rFonts w:ascii="Arial" w:hAnsi="Arial" w:cs="Arial"/>
          <w:b/>
          <w:color w:val="FF0000"/>
          <w:sz w:val="26"/>
          <w:szCs w:val="26"/>
        </w:rPr>
        <w:t>1</w:t>
      </w:r>
      <w:proofErr w:type="gramEnd"/>
      <w:r>
        <w:rPr>
          <w:rFonts w:ascii="Arial" w:hAnsi="Arial" w:cs="Arial"/>
          <w:b/>
          <w:color w:val="000000"/>
          <w:sz w:val="26"/>
          <w:szCs w:val="26"/>
        </w:rPr>
        <w:t xml:space="preserve"> –</w:t>
      </w:r>
      <w:r w:rsidR="0098759D">
        <w:rPr>
          <w:rFonts w:ascii="Arial" w:hAnsi="Arial" w:cs="Arial"/>
          <w:b/>
          <w:color w:val="000000"/>
          <w:sz w:val="26"/>
          <w:szCs w:val="26"/>
        </w:rPr>
        <w:t xml:space="preserve"> </w:t>
      </w:r>
      <w:r w:rsidR="0098759D">
        <w:rPr>
          <w:rFonts w:ascii="Arial" w:hAnsi="Arial" w:cs="Arial"/>
          <w:color w:val="000000"/>
          <w:sz w:val="28"/>
          <w:szCs w:val="28"/>
        </w:rPr>
        <w:t>стеновое приточное устройство, со встроенным клапаном, позволяющим полностью перекрыть поток воздуха.</w:t>
      </w:r>
      <w:r w:rsidR="0098759D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</w:p>
    <w:p w:rsidR="00F53286" w:rsidRPr="00F53286" w:rsidRDefault="00F53286" w:rsidP="00C50254">
      <w:pPr>
        <w:pStyle w:val="4"/>
        <w:shd w:val="clear" w:color="auto" w:fill="auto"/>
        <w:tabs>
          <w:tab w:val="left" w:pos="402"/>
        </w:tabs>
        <w:spacing w:line="240" w:lineRule="auto"/>
        <w:ind w:firstLine="0"/>
        <w:jc w:val="left"/>
        <w:rPr>
          <w:rFonts w:ascii="Arial" w:hAnsi="Arial" w:cs="Arial"/>
          <w:color w:val="000000"/>
          <w:sz w:val="16"/>
          <w:szCs w:val="16"/>
        </w:rPr>
      </w:pPr>
    </w:p>
    <w:p w:rsidR="007E6937" w:rsidRPr="0098759D" w:rsidRDefault="00B643A5" w:rsidP="00C50254">
      <w:pPr>
        <w:pStyle w:val="4"/>
        <w:shd w:val="clear" w:color="auto" w:fill="auto"/>
        <w:tabs>
          <w:tab w:val="left" w:pos="402"/>
        </w:tabs>
        <w:spacing w:line="240" w:lineRule="auto"/>
        <w:ind w:firstLine="0"/>
        <w:jc w:val="left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b/>
          <w:noProof/>
          <w:color w:val="000000"/>
          <w:sz w:val="26"/>
          <w:szCs w:val="26"/>
          <w:lang w:eastAsia="ru-RU"/>
        </w:rPr>
        <w:pict>
          <v:shape id="_x0000_s1041" type="#_x0000_t202" style="position:absolute;margin-left:162.45pt;margin-top:46.65pt;width:379.8pt;height:42.35pt;z-index:251673600" filled="f" stroked="f">
            <v:textbox>
              <w:txbxContent>
                <w:p w:rsidR="00F53286" w:rsidRPr="00F53286" w:rsidRDefault="00F53286" w:rsidP="00F53286">
                  <w:pPr>
                    <w:jc w:val="right"/>
                    <w:rPr>
                      <w:rFonts w:ascii="Tahoma" w:hAnsi="Tahoma" w:cs="Tahoma"/>
                      <w:b/>
                      <w:color w:val="0070C0"/>
                    </w:rPr>
                  </w:pPr>
                  <w:r w:rsidRPr="00F53286">
                    <w:rPr>
                      <w:rFonts w:ascii="Tahoma" w:hAnsi="Tahoma" w:cs="Tahoma"/>
                      <w:b/>
                      <w:color w:val="0070C0"/>
                    </w:rPr>
                    <w:t>Наб. Челны, Ремонтный проезд 87, т. (8552) 37-47-57</w:t>
                  </w:r>
                </w:p>
                <w:p w:rsidR="00F53286" w:rsidRPr="00F53286" w:rsidRDefault="00F53286" w:rsidP="00F53286">
                  <w:pPr>
                    <w:jc w:val="right"/>
                    <w:rPr>
                      <w:rFonts w:ascii="Tahoma" w:hAnsi="Tahoma" w:cs="Tahoma"/>
                      <w:b/>
                      <w:color w:val="0070C0"/>
                      <w:sz w:val="32"/>
                      <w:szCs w:val="32"/>
                      <w:lang w:val="en-US"/>
                    </w:rPr>
                  </w:pPr>
                  <w:r w:rsidRPr="00F53286">
                    <w:rPr>
                      <w:rFonts w:ascii="Tahoma" w:hAnsi="Tahoma" w:cs="Tahoma"/>
                      <w:b/>
                      <w:color w:val="0070C0"/>
                      <w:sz w:val="32"/>
                      <w:szCs w:val="32"/>
                      <w:lang w:val="en-US"/>
                    </w:rPr>
                    <w:t>www.kamvent.ru</w:t>
                  </w:r>
                </w:p>
              </w:txbxContent>
            </v:textbox>
          </v:shape>
        </w:pict>
      </w:r>
      <w:r w:rsidR="00F53286" w:rsidRPr="00535C52">
        <w:rPr>
          <w:rFonts w:ascii="Arial" w:hAnsi="Arial" w:cs="Arial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-859</wp:posOffset>
            </wp:positionH>
            <wp:positionV relativeFrom="paragraph">
              <wp:posOffset>593053</wp:posOffset>
            </wp:positionV>
            <wp:extent cx="2253503" cy="510988"/>
            <wp:effectExtent l="19050" t="0" r="0" b="0"/>
            <wp:wrapNone/>
            <wp:docPr id="15" name="Рисунок 14" descr="лого ГК К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ГК КВ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3503" cy="5109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0000"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.55pt;margin-top:41.4pt;width:536.45pt;height:0;z-index:251674624;mso-position-horizontal-relative:text;mso-position-vertical-relative:text" o:connectortype="straight" strokecolor="#0070c0" strokeweight="2pt"/>
        </w:pict>
      </w:r>
      <w:r w:rsidR="0098759D" w:rsidRPr="00535C52">
        <w:rPr>
          <w:rFonts w:ascii="Arial" w:hAnsi="Arial" w:cs="Arial"/>
          <w:b/>
          <w:color w:val="000000"/>
          <w:sz w:val="26"/>
          <w:szCs w:val="26"/>
        </w:rPr>
        <w:t>Регулировка интенсивности подачи воздуха осуществляется нажатием</w:t>
      </w:r>
      <w:r w:rsidR="0098759D">
        <w:rPr>
          <w:rFonts w:ascii="Arial" w:hAnsi="Arial" w:cs="Arial"/>
          <w:color w:val="000000"/>
          <w:sz w:val="26"/>
          <w:szCs w:val="26"/>
        </w:rPr>
        <w:t xml:space="preserve"> </w:t>
      </w:r>
      <w:r w:rsidR="00535C52" w:rsidRPr="00535C52">
        <w:rPr>
          <w:rFonts w:ascii="Arial" w:hAnsi="Arial" w:cs="Arial"/>
          <w:color w:val="000000"/>
          <w:sz w:val="26"/>
          <w:szCs w:val="26"/>
        </w:rPr>
        <w:br/>
      </w:r>
      <w:r w:rsidR="0098759D">
        <w:rPr>
          <w:rFonts w:ascii="Arial" w:hAnsi="Arial" w:cs="Arial"/>
          <w:color w:val="000000"/>
          <w:sz w:val="26"/>
          <w:szCs w:val="26"/>
        </w:rPr>
        <w:t>на переднюю панель клапана</w:t>
      </w:r>
      <w:r w:rsidR="00F53286">
        <w:rPr>
          <w:rFonts w:ascii="Arial" w:hAnsi="Arial" w:cs="Arial"/>
          <w:color w:val="000000"/>
          <w:sz w:val="26"/>
          <w:szCs w:val="26"/>
        </w:rPr>
        <w:t xml:space="preserve">. В </w:t>
      </w:r>
      <w:r w:rsidR="0098759D">
        <w:rPr>
          <w:rFonts w:ascii="Arial" w:hAnsi="Arial" w:cs="Arial"/>
          <w:color w:val="000000"/>
          <w:sz w:val="26"/>
          <w:szCs w:val="26"/>
        </w:rPr>
        <w:t>открытом состоянии</w:t>
      </w:r>
      <w:r w:rsidR="00F53286">
        <w:rPr>
          <w:rFonts w:ascii="Arial" w:hAnsi="Arial" w:cs="Arial"/>
          <w:color w:val="000000"/>
          <w:sz w:val="26"/>
          <w:szCs w:val="26"/>
        </w:rPr>
        <w:t xml:space="preserve"> имеет 2 положения.</w:t>
      </w:r>
    </w:p>
    <w:sectPr w:rsidR="007E6937" w:rsidRPr="0098759D" w:rsidSect="00F53286">
      <w:pgSz w:w="12240" w:h="15840"/>
      <w:pgMar w:top="426" w:right="850" w:bottom="284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708F"/>
    <w:multiLevelType w:val="multilevel"/>
    <w:tmpl w:val="B9CE8222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CD70E64"/>
    <w:multiLevelType w:val="multilevel"/>
    <w:tmpl w:val="8214BB8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48C"/>
    <w:rsid w:val="000E0B39"/>
    <w:rsid w:val="00147B38"/>
    <w:rsid w:val="00305122"/>
    <w:rsid w:val="0032516B"/>
    <w:rsid w:val="00412E42"/>
    <w:rsid w:val="00462FF0"/>
    <w:rsid w:val="00535C52"/>
    <w:rsid w:val="007A6149"/>
    <w:rsid w:val="007E6937"/>
    <w:rsid w:val="007F2E90"/>
    <w:rsid w:val="009156EB"/>
    <w:rsid w:val="0098759D"/>
    <w:rsid w:val="00A3648C"/>
    <w:rsid w:val="00B643A5"/>
    <w:rsid w:val="00C50254"/>
    <w:rsid w:val="00E145CD"/>
    <w:rsid w:val="00F53286"/>
    <w:rsid w:val="00FF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  <o:rules v:ext="edit">
        <o:r id="V:Rule2" type="connector" idref="#_x0000_s1042"/>
      </o:rules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20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8C"/>
    <w:pPr>
      <w:spacing w:after="0" w:afterAutospacing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3648C"/>
  </w:style>
  <w:style w:type="character" w:customStyle="1" w:styleId="1">
    <w:name w:val="Заголовок №1_"/>
    <w:basedOn w:val="a0"/>
    <w:link w:val="10"/>
    <w:rsid w:val="00A3648C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a3">
    <w:name w:val="Основной текст_"/>
    <w:basedOn w:val="a0"/>
    <w:link w:val="4"/>
    <w:rsid w:val="00A3648C"/>
    <w:rPr>
      <w:rFonts w:ascii="Arial Unicode MS" w:eastAsia="Arial Unicode MS" w:hAnsi="Arial Unicode MS" w:cs="Arial Unicode MS"/>
      <w:sz w:val="15"/>
      <w:szCs w:val="15"/>
      <w:shd w:val="clear" w:color="auto" w:fill="FFFFFF"/>
    </w:rPr>
  </w:style>
  <w:style w:type="character" w:customStyle="1" w:styleId="11">
    <w:name w:val="Основной текст1"/>
    <w:basedOn w:val="a3"/>
    <w:rsid w:val="00A3648C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">
    <w:name w:val="Основной текст2"/>
    <w:basedOn w:val="a3"/>
    <w:rsid w:val="00A3648C"/>
    <w:rPr>
      <w:rFonts w:ascii="Arial Unicode MS" w:eastAsia="Arial Unicode MS" w:hAnsi="Arial Unicode MS" w:cs="Arial Unicode MS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a4">
    <w:name w:val="Основной текст + Полужирный"/>
    <w:basedOn w:val="a3"/>
    <w:rsid w:val="00A3648C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0">
    <w:name w:val="Основной текст (2)_"/>
    <w:basedOn w:val="a0"/>
    <w:link w:val="21"/>
    <w:rsid w:val="00A3648C"/>
    <w:rPr>
      <w:rFonts w:ascii="Arial Unicode MS" w:eastAsia="Arial Unicode MS" w:hAnsi="Arial Unicode MS" w:cs="Arial Unicode MS"/>
      <w:b/>
      <w:bCs/>
      <w:sz w:val="15"/>
      <w:szCs w:val="15"/>
      <w:shd w:val="clear" w:color="auto" w:fill="FFFFFF"/>
    </w:rPr>
  </w:style>
  <w:style w:type="paragraph" w:customStyle="1" w:styleId="10">
    <w:name w:val="Заголовок №1"/>
    <w:basedOn w:val="a"/>
    <w:link w:val="1"/>
    <w:rsid w:val="00A3648C"/>
    <w:pPr>
      <w:widowControl w:val="0"/>
      <w:shd w:val="clear" w:color="auto" w:fill="FFFFFF"/>
      <w:spacing w:line="0" w:lineRule="atLeast"/>
      <w:jc w:val="both"/>
      <w:outlineLvl w:val="0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customStyle="1" w:styleId="4">
    <w:name w:val="Основной текст4"/>
    <w:basedOn w:val="a"/>
    <w:link w:val="a3"/>
    <w:rsid w:val="00A3648C"/>
    <w:pPr>
      <w:widowControl w:val="0"/>
      <w:shd w:val="clear" w:color="auto" w:fill="FFFFFF"/>
      <w:spacing w:line="197" w:lineRule="exact"/>
      <w:ind w:hanging="360"/>
      <w:jc w:val="both"/>
    </w:pPr>
    <w:rPr>
      <w:rFonts w:ascii="Arial Unicode MS" w:eastAsia="Arial Unicode MS" w:hAnsi="Arial Unicode MS" w:cs="Arial Unicode MS"/>
      <w:sz w:val="15"/>
      <w:szCs w:val="15"/>
      <w:lang w:eastAsia="en-US"/>
    </w:rPr>
  </w:style>
  <w:style w:type="paragraph" w:customStyle="1" w:styleId="21">
    <w:name w:val="Основной текст (2)"/>
    <w:basedOn w:val="a"/>
    <w:link w:val="20"/>
    <w:rsid w:val="00A3648C"/>
    <w:pPr>
      <w:widowControl w:val="0"/>
      <w:shd w:val="clear" w:color="auto" w:fill="FFFFFF"/>
      <w:spacing w:line="197" w:lineRule="exact"/>
      <w:jc w:val="both"/>
    </w:pPr>
    <w:rPr>
      <w:rFonts w:ascii="Arial Unicode MS" w:eastAsia="Arial Unicode MS" w:hAnsi="Arial Unicode MS" w:cs="Arial Unicode MS"/>
      <w:b/>
      <w:bCs/>
      <w:sz w:val="15"/>
      <w:szCs w:val="15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4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648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A6E5~1\AppData\Local\Temp\FineReader11\media\image1.jpe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msr2_kopt</cp:lastModifiedBy>
  <cp:revision>3</cp:revision>
  <cp:lastPrinted>2017-06-05T07:24:00Z</cp:lastPrinted>
  <dcterms:created xsi:type="dcterms:W3CDTF">2017-06-05T07:17:00Z</dcterms:created>
  <dcterms:modified xsi:type="dcterms:W3CDTF">2017-08-23T10:34:00Z</dcterms:modified>
</cp:coreProperties>
</file>